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931" w:rsidRDefault="00487EE9" w:rsidP="00666420">
      <w:pPr>
        <w:jc w:val="both"/>
        <w:rPr>
          <w:rFonts w:ascii="Arial" w:hAnsi="Arial" w:cs="Arial"/>
          <w:i/>
          <w:sz w:val="24"/>
          <w:szCs w:val="24"/>
        </w:rPr>
      </w:pPr>
      <w:r w:rsidRPr="002D4DF1">
        <w:rPr>
          <w:rFonts w:ascii="Arial" w:hAnsi="Arial" w:cs="Arial"/>
          <w:i/>
          <w:sz w:val="24"/>
          <w:szCs w:val="24"/>
        </w:rPr>
        <w:t>Предлагаем Ва</w:t>
      </w:r>
      <w:r w:rsidR="002D4DF1" w:rsidRPr="002D4DF1">
        <w:rPr>
          <w:rFonts w:ascii="Arial" w:hAnsi="Arial" w:cs="Arial"/>
          <w:i/>
          <w:sz w:val="24"/>
          <w:szCs w:val="24"/>
        </w:rPr>
        <w:t>м</w:t>
      </w:r>
      <w:r w:rsidRPr="002D4DF1">
        <w:rPr>
          <w:rFonts w:ascii="Arial" w:hAnsi="Arial" w:cs="Arial"/>
          <w:i/>
          <w:sz w:val="24"/>
          <w:szCs w:val="24"/>
        </w:rPr>
        <w:t xml:space="preserve"> ознакомиться с текстом публичной оферты</w:t>
      </w:r>
      <w:r w:rsidR="00CE4931" w:rsidRPr="002D4DF1">
        <w:rPr>
          <w:rFonts w:ascii="Arial" w:hAnsi="Arial" w:cs="Arial"/>
          <w:i/>
          <w:sz w:val="24"/>
          <w:szCs w:val="24"/>
        </w:rPr>
        <w:t>, содержащей все существенные условия договора, в соответствии с п.2 ст.437 ГК РФ. Договор на оказание услуг по предоставлению доступа к программному продукту «</w:t>
      </w:r>
      <w:proofErr w:type="spellStart"/>
      <w:proofErr w:type="gramStart"/>
      <w:r w:rsidR="00CE4931" w:rsidRPr="002D4DF1">
        <w:rPr>
          <w:rFonts w:ascii="Arial" w:hAnsi="Arial" w:cs="Arial"/>
          <w:i/>
          <w:sz w:val="24"/>
          <w:szCs w:val="24"/>
        </w:rPr>
        <w:t>Партнер:Магазин</w:t>
      </w:r>
      <w:proofErr w:type="spellEnd"/>
      <w:proofErr w:type="gramEnd"/>
      <w:r w:rsidR="00CE4931" w:rsidRPr="002D4DF1">
        <w:rPr>
          <w:rFonts w:ascii="Arial" w:hAnsi="Arial" w:cs="Arial"/>
          <w:i/>
          <w:sz w:val="24"/>
          <w:szCs w:val="24"/>
        </w:rPr>
        <w:t xml:space="preserve">» считается заключенным с момента совершения Вами необходимых действий, </w:t>
      </w:r>
      <w:r w:rsidR="00534E8E" w:rsidRPr="002D4DF1">
        <w:rPr>
          <w:rFonts w:ascii="Arial" w:hAnsi="Arial" w:cs="Arial"/>
          <w:i/>
          <w:sz w:val="24"/>
          <w:szCs w:val="24"/>
        </w:rPr>
        <w:t>указанных</w:t>
      </w:r>
      <w:r w:rsidR="00CE4931" w:rsidRPr="002D4DF1">
        <w:rPr>
          <w:rFonts w:ascii="Arial" w:hAnsi="Arial" w:cs="Arial"/>
          <w:i/>
          <w:sz w:val="24"/>
          <w:szCs w:val="24"/>
        </w:rPr>
        <w:t xml:space="preserve"> в условиях Публичной оферты ниже, и означает </w:t>
      </w:r>
      <w:r w:rsidR="00CE4931" w:rsidRPr="002D4DF1">
        <w:rPr>
          <w:rFonts w:ascii="Arial" w:eastAsia="Microsoft JhengHei" w:hAnsi="Arial" w:cs="Arial"/>
          <w:i/>
          <w:sz w:val="24"/>
          <w:szCs w:val="24"/>
        </w:rPr>
        <w:t>Ваше</w:t>
      </w:r>
      <w:r w:rsidR="00CE4931" w:rsidRPr="002D4DF1">
        <w:rPr>
          <w:rFonts w:ascii="Arial" w:hAnsi="Arial" w:cs="Arial"/>
          <w:i/>
          <w:sz w:val="24"/>
          <w:szCs w:val="24"/>
        </w:rPr>
        <w:t xml:space="preserve"> согласие со всеми без исключения и дополнения условиями </w:t>
      </w:r>
      <w:r w:rsidR="002D4DF1" w:rsidRPr="002D4DF1">
        <w:rPr>
          <w:rFonts w:ascii="Arial" w:hAnsi="Arial" w:cs="Arial"/>
          <w:i/>
          <w:sz w:val="24"/>
          <w:szCs w:val="24"/>
        </w:rPr>
        <w:t>Д</w:t>
      </w:r>
      <w:r w:rsidR="00CE4931" w:rsidRPr="002D4DF1">
        <w:rPr>
          <w:rFonts w:ascii="Arial" w:hAnsi="Arial" w:cs="Arial"/>
          <w:i/>
          <w:sz w:val="24"/>
          <w:szCs w:val="24"/>
        </w:rPr>
        <w:t>оговора.</w:t>
      </w:r>
    </w:p>
    <w:p w:rsidR="00666420" w:rsidRPr="00666420" w:rsidRDefault="00666420" w:rsidP="00666420">
      <w:pPr>
        <w:jc w:val="both"/>
        <w:rPr>
          <w:rFonts w:ascii="Arial" w:hAnsi="Arial" w:cs="Arial"/>
          <w:i/>
          <w:sz w:val="24"/>
          <w:szCs w:val="24"/>
        </w:rPr>
      </w:pPr>
    </w:p>
    <w:p w:rsidR="00EF657E" w:rsidRPr="002D4DF1" w:rsidRDefault="00487EE9" w:rsidP="002D4DF1">
      <w:pPr>
        <w:pStyle w:val="1"/>
        <w:rPr>
          <w:rFonts w:ascii="Arial" w:hAnsi="Arial" w:cs="Arial"/>
          <w:b/>
          <w:sz w:val="28"/>
          <w:szCs w:val="28"/>
        </w:rPr>
      </w:pPr>
      <w:r w:rsidRPr="002D4DF1">
        <w:rPr>
          <w:rFonts w:ascii="Arial" w:hAnsi="Arial" w:cs="Arial"/>
          <w:b/>
          <w:sz w:val="28"/>
          <w:szCs w:val="28"/>
        </w:rPr>
        <w:t xml:space="preserve">Публичная Оферта о заключении Договора на оказание услуг по предоставлению доступа к </w:t>
      </w:r>
      <w:r w:rsidR="00CE4931" w:rsidRPr="002D4DF1">
        <w:rPr>
          <w:rFonts w:ascii="Arial" w:hAnsi="Arial" w:cs="Arial"/>
          <w:b/>
          <w:sz w:val="28"/>
          <w:szCs w:val="28"/>
        </w:rPr>
        <w:t xml:space="preserve">программному продукту </w:t>
      </w:r>
      <w:r w:rsidRPr="002D4DF1">
        <w:rPr>
          <w:rFonts w:ascii="Arial" w:hAnsi="Arial" w:cs="Arial"/>
          <w:b/>
          <w:sz w:val="28"/>
          <w:szCs w:val="28"/>
        </w:rPr>
        <w:t>«</w:t>
      </w:r>
      <w:proofErr w:type="spellStart"/>
      <w:proofErr w:type="gramStart"/>
      <w:r w:rsidRPr="002D4DF1">
        <w:rPr>
          <w:rFonts w:ascii="Arial" w:hAnsi="Arial" w:cs="Arial"/>
          <w:b/>
          <w:sz w:val="28"/>
          <w:szCs w:val="28"/>
        </w:rPr>
        <w:t>Партнер:Магазин</w:t>
      </w:r>
      <w:proofErr w:type="spellEnd"/>
      <w:proofErr w:type="gramEnd"/>
      <w:r w:rsidRPr="002D4DF1">
        <w:rPr>
          <w:rFonts w:ascii="Arial" w:hAnsi="Arial" w:cs="Arial"/>
          <w:b/>
          <w:sz w:val="28"/>
          <w:szCs w:val="28"/>
        </w:rPr>
        <w:t>»</w:t>
      </w:r>
    </w:p>
    <w:p w:rsidR="00487EE9" w:rsidRPr="002D4DF1" w:rsidRDefault="00487EE9">
      <w:pPr>
        <w:rPr>
          <w:rFonts w:ascii="Arial" w:hAnsi="Arial" w:cs="Arial"/>
        </w:rPr>
      </w:pPr>
    </w:p>
    <w:p w:rsidR="00487EE9" w:rsidRPr="002D4DF1" w:rsidRDefault="00487EE9" w:rsidP="00666420">
      <w:pPr>
        <w:jc w:val="both"/>
        <w:rPr>
          <w:rFonts w:ascii="Arial" w:hAnsi="Arial" w:cs="Arial"/>
          <w:sz w:val="24"/>
          <w:szCs w:val="24"/>
        </w:rPr>
      </w:pPr>
      <w:r w:rsidRPr="002D4DF1">
        <w:rPr>
          <w:rFonts w:ascii="Arial" w:hAnsi="Arial" w:cs="Arial"/>
          <w:sz w:val="24"/>
          <w:szCs w:val="24"/>
        </w:rPr>
        <w:t>Настоящий Договор адресован лицам, далее именуемым «</w:t>
      </w:r>
      <w:r w:rsidR="00432122" w:rsidRPr="002D4DF1">
        <w:rPr>
          <w:rFonts w:ascii="Arial" w:hAnsi="Arial" w:cs="Arial"/>
          <w:sz w:val="24"/>
          <w:szCs w:val="24"/>
        </w:rPr>
        <w:t>Заказчик</w:t>
      </w:r>
      <w:r w:rsidR="00534E8E" w:rsidRPr="002D4DF1">
        <w:rPr>
          <w:rFonts w:ascii="Arial" w:hAnsi="Arial" w:cs="Arial"/>
          <w:sz w:val="24"/>
          <w:szCs w:val="24"/>
        </w:rPr>
        <w:t>», желающим</w:t>
      </w:r>
      <w:r w:rsidRPr="002D4DF1">
        <w:rPr>
          <w:rFonts w:ascii="Arial" w:hAnsi="Arial" w:cs="Arial"/>
          <w:sz w:val="24"/>
          <w:szCs w:val="24"/>
        </w:rPr>
        <w:t xml:space="preserve"> получить доступ к </w:t>
      </w:r>
      <w:r w:rsidR="00CE4931" w:rsidRPr="002D4DF1">
        <w:rPr>
          <w:rFonts w:ascii="Arial" w:hAnsi="Arial" w:cs="Arial"/>
          <w:sz w:val="24"/>
          <w:szCs w:val="24"/>
        </w:rPr>
        <w:t xml:space="preserve">программному </w:t>
      </w:r>
      <w:r w:rsidR="000948D1" w:rsidRPr="002D4DF1">
        <w:rPr>
          <w:rFonts w:ascii="Arial" w:hAnsi="Arial" w:cs="Arial"/>
          <w:sz w:val="24"/>
          <w:szCs w:val="24"/>
        </w:rPr>
        <w:t>комплексу</w:t>
      </w:r>
      <w:r w:rsidR="00CE4931" w:rsidRPr="002D4DF1">
        <w:rPr>
          <w:rFonts w:ascii="Arial" w:hAnsi="Arial" w:cs="Arial"/>
          <w:sz w:val="24"/>
          <w:szCs w:val="24"/>
        </w:rPr>
        <w:t xml:space="preserve"> </w:t>
      </w:r>
      <w:r w:rsidRPr="002D4DF1">
        <w:rPr>
          <w:rFonts w:ascii="Arial" w:hAnsi="Arial" w:cs="Arial"/>
          <w:sz w:val="24"/>
          <w:szCs w:val="24"/>
        </w:rPr>
        <w:t>«</w:t>
      </w:r>
      <w:proofErr w:type="spellStart"/>
      <w:proofErr w:type="gramStart"/>
      <w:r w:rsidRPr="002D4DF1">
        <w:rPr>
          <w:rFonts w:ascii="Arial" w:hAnsi="Arial" w:cs="Arial"/>
          <w:sz w:val="24"/>
          <w:szCs w:val="24"/>
        </w:rPr>
        <w:t>Партнер:Магазин</w:t>
      </w:r>
      <w:proofErr w:type="spellEnd"/>
      <w:proofErr w:type="gramEnd"/>
      <w:r w:rsidR="00CE4931" w:rsidRPr="002D4DF1">
        <w:rPr>
          <w:rFonts w:ascii="Arial" w:hAnsi="Arial" w:cs="Arial"/>
          <w:sz w:val="24"/>
          <w:szCs w:val="24"/>
        </w:rPr>
        <w:t>»</w:t>
      </w:r>
      <w:r w:rsidRPr="002D4DF1">
        <w:rPr>
          <w:rFonts w:ascii="Arial" w:hAnsi="Arial" w:cs="Arial"/>
          <w:sz w:val="24"/>
          <w:szCs w:val="24"/>
        </w:rPr>
        <w:t xml:space="preserve">, расположенному в сети Интернет по адресу: </w:t>
      </w:r>
      <w:hyperlink r:id="rId5" w:history="1">
        <w:r w:rsidRPr="002D4DF1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2D4DF1">
          <w:rPr>
            <w:rStyle w:val="a4"/>
            <w:rFonts w:ascii="Arial" w:hAnsi="Arial" w:cs="Arial"/>
            <w:sz w:val="24"/>
            <w:szCs w:val="24"/>
          </w:rPr>
          <w:t>://</w:t>
        </w:r>
        <w:r w:rsidRPr="002D4DF1">
          <w:rPr>
            <w:rStyle w:val="a4"/>
            <w:rFonts w:ascii="Arial" w:hAnsi="Arial" w:cs="Arial"/>
            <w:sz w:val="24"/>
            <w:szCs w:val="24"/>
            <w:lang w:val="en-US"/>
          </w:rPr>
          <w:t>shop</w:t>
        </w:r>
        <w:r w:rsidRPr="002D4DF1">
          <w:rPr>
            <w:rStyle w:val="a4"/>
            <w:rFonts w:ascii="Arial" w:hAnsi="Arial" w:cs="Arial"/>
            <w:sz w:val="24"/>
            <w:szCs w:val="24"/>
          </w:rPr>
          <w:t>.</w:t>
        </w:r>
        <w:r w:rsidRPr="002D4DF1">
          <w:rPr>
            <w:rStyle w:val="a4"/>
            <w:rFonts w:ascii="Arial" w:hAnsi="Arial" w:cs="Arial"/>
            <w:sz w:val="24"/>
            <w:szCs w:val="24"/>
            <w:lang w:val="en-US"/>
          </w:rPr>
          <w:t>mypar</w:t>
        </w:r>
        <w:r w:rsidRPr="002D4DF1">
          <w:rPr>
            <w:rStyle w:val="a4"/>
            <w:rFonts w:ascii="Arial" w:hAnsi="Arial" w:cs="Arial"/>
            <w:sz w:val="24"/>
            <w:szCs w:val="24"/>
          </w:rPr>
          <w:t>.</w:t>
        </w:r>
        <w:r w:rsidRPr="002D4DF1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2D4DF1">
          <w:rPr>
            <w:rStyle w:val="a4"/>
            <w:rFonts w:ascii="Arial" w:hAnsi="Arial" w:cs="Arial"/>
            <w:sz w:val="24"/>
            <w:szCs w:val="24"/>
          </w:rPr>
          <w:t>/</w:t>
        </w:r>
        <w:r w:rsidRPr="002D4DF1">
          <w:rPr>
            <w:rStyle w:val="a4"/>
            <w:rFonts w:ascii="Arial" w:hAnsi="Arial" w:cs="Arial"/>
            <w:sz w:val="24"/>
            <w:szCs w:val="24"/>
            <w:lang w:val="en-US"/>
          </w:rPr>
          <w:t>app</w:t>
        </w:r>
        <w:r w:rsidRPr="002D4DF1">
          <w:rPr>
            <w:rStyle w:val="a4"/>
            <w:rFonts w:ascii="Arial" w:hAnsi="Arial" w:cs="Arial"/>
            <w:sz w:val="24"/>
            <w:szCs w:val="24"/>
          </w:rPr>
          <w:t>/</w:t>
        </w:r>
      </w:hyperlink>
      <w:r w:rsidRPr="002D4DF1">
        <w:rPr>
          <w:rFonts w:ascii="Arial" w:hAnsi="Arial" w:cs="Arial"/>
          <w:sz w:val="24"/>
          <w:szCs w:val="24"/>
        </w:rPr>
        <w:t>, и является официальным и публичным предложением ИП Лукина Александра Сергеевича, далее именуемого «</w:t>
      </w:r>
      <w:r w:rsidR="001A26A4" w:rsidRPr="002D4DF1">
        <w:rPr>
          <w:rFonts w:ascii="Arial" w:hAnsi="Arial" w:cs="Arial"/>
          <w:sz w:val="24"/>
          <w:szCs w:val="24"/>
        </w:rPr>
        <w:t>Исполнитель</w:t>
      </w:r>
      <w:r w:rsidRPr="002D4DF1">
        <w:rPr>
          <w:rFonts w:ascii="Arial" w:hAnsi="Arial" w:cs="Arial"/>
          <w:sz w:val="24"/>
          <w:szCs w:val="24"/>
        </w:rPr>
        <w:t>».</w:t>
      </w:r>
    </w:p>
    <w:p w:rsidR="00666420" w:rsidRPr="002D4DF1" w:rsidRDefault="00666420">
      <w:pPr>
        <w:rPr>
          <w:rFonts w:ascii="Arial" w:hAnsi="Arial" w:cs="Arial"/>
        </w:rPr>
      </w:pPr>
    </w:p>
    <w:p w:rsidR="001A26A4" w:rsidRPr="00666420" w:rsidRDefault="002D4DF1" w:rsidP="00666420">
      <w:pPr>
        <w:pStyle w:val="a6"/>
        <w:numPr>
          <w:ilvl w:val="0"/>
          <w:numId w:val="2"/>
        </w:numPr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666420">
        <w:rPr>
          <w:rFonts w:ascii="Arial" w:hAnsi="Arial" w:cs="Arial"/>
          <w:b/>
          <w:color w:val="2F5496" w:themeColor="accent1" w:themeShade="BF"/>
          <w:sz w:val="24"/>
          <w:szCs w:val="24"/>
        </w:rPr>
        <w:t>ТЕРМИНЫ И ОПРЕДЕЛЕНИЯ</w:t>
      </w:r>
    </w:p>
    <w:p w:rsidR="00666420" w:rsidRPr="00666420" w:rsidRDefault="00666420" w:rsidP="00666420">
      <w:pPr>
        <w:pStyle w:val="a6"/>
        <w:ind w:left="360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:rsidR="001A26A4" w:rsidRDefault="00CE4931" w:rsidP="00666420">
      <w:pPr>
        <w:pStyle w:val="a6"/>
        <w:numPr>
          <w:ilvl w:val="1"/>
          <w:numId w:val="2"/>
        </w:numPr>
        <w:spacing w:before="240" w:after="7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 xml:space="preserve">Программа – </w:t>
      </w:r>
      <w:r w:rsidR="001A26A4" w:rsidRPr="00666420">
        <w:rPr>
          <w:rFonts w:ascii="Arial" w:hAnsi="Arial" w:cs="Arial"/>
          <w:sz w:val="24"/>
          <w:szCs w:val="24"/>
        </w:rPr>
        <w:t>информационная система, именуемая ранее «</w:t>
      </w:r>
      <w:proofErr w:type="spellStart"/>
      <w:proofErr w:type="gramStart"/>
      <w:r w:rsidR="001A26A4" w:rsidRPr="00666420">
        <w:rPr>
          <w:rFonts w:ascii="Arial" w:hAnsi="Arial" w:cs="Arial"/>
          <w:sz w:val="24"/>
          <w:szCs w:val="24"/>
        </w:rPr>
        <w:t>Партнер:Магазин</w:t>
      </w:r>
      <w:proofErr w:type="spellEnd"/>
      <w:proofErr w:type="gramEnd"/>
      <w:r w:rsidR="001A26A4" w:rsidRPr="00666420">
        <w:rPr>
          <w:rFonts w:ascii="Arial" w:hAnsi="Arial" w:cs="Arial"/>
          <w:sz w:val="24"/>
          <w:szCs w:val="24"/>
        </w:rPr>
        <w:t>»</w:t>
      </w:r>
      <w:r w:rsidRPr="00666420">
        <w:rPr>
          <w:rFonts w:ascii="Arial" w:hAnsi="Arial" w:cs="Arial"/>
          <w:sz w:val="24"/>
          <w:szCs w:val="24"/>
        </w:rPr>
        <w:t>, включающ</w:t>
      </w:r>
      <w:r w:rsidR="001A26A4" w:rsidRPr="00666420">
        <w:rPr>
          <w:rFonts w:ascii="Arial" w:hAnsi="Arial" w:cs="Arial"/>
          <w:sz w:val="24"/>
          <w:szCs w:val="24"/>
        </w:rPr>
        <w:t>ая</w:t>
      </w:r>
      <w:r w:rsidRPr="00666420">
        <w:rPr>
          <w:rFonts w:ascii="Arial" w:hAnsi="Arial" w:cs="Arial"/>
          <w:sz w:val="24"/>
          <w:szCs w:val="24"/>
        </w:rPr>
        <w:t xml:space="preserve"> серверное оборудование и ком</w:t>
      </w:r>
      <w:r w:rsidR="000948D1" w:rsidRPr="00666420">
        <w:rPr>
          <w:rFonts w:ascii="Arial" w:hAnsi="Arial" w:cs="Arial"/>
          <w:sz w:val="24"/>
          <w:szCs w:val="24"/>
        </w:rPr>
        <w:t>плекс программного обеспечения</w:t>
      </w:r>
      <w:r w:rsidR="001A26A4" w:rsidRPr="00666420">
        <w:rPr>
          <w:rFonts w:ascii="Arial" w:hAnsi="Arial" w:cs="Arial"/>
          <w:sz w:val="24"/>
          <w:szCs w:val="24"/>
        </w:rPr>
        <w:t xml:space="preserve">, </w:t>
      </w:r>
      <w:r w:rsidR="000948D1" w:rsidRPr="00666420">
        <w:rPr>
          <w:rFonts w:ascii="Arial" w:hAnsi="Arial" w:cs="Arial"/>
          <w:sz w:val="24"/>
          <w:szCs w:val="24"/>
        </w:rPr>
        <w:t xml:space="preserve">веб-сервис, расположенный в сети Интернет по адресу: </w:t>
      </w:r>
      <w:hyperlink r:id="rId6" w:history="1">
        <w:r w:rsidR="000948D1" w:rsidRPr="00666420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="000948D1" w:rsidRPr="00666420">
          <w:rPr>
            <w:rStyle w:val="a4"/>
            <w:rFonts w:ascii="Arial" w:hAnsi="Arial" w:cs="Arial"/>
            <w:sz w:val="24"/>
            <w:szCs w:val="24"/>
          </w:rPr>
          <w:t>://</w:t>
        </w:r>
        <w:r w:rsidR="000948D1" w:rsidRPr="00666420">
          <w:rPr>
            <w:rStyle w:val="a4"/>
            <w:rFonts w:ascii="Arial" w:hAnsi="Arial" w:cs="Arial"/>
            <w:sz w:val="24"/>
            <w:szCs w:val="24"/>
            <w:lang w:val="en-US"/>
          </w:rPr>
          <w:t>shop</w:t>
        </w:r>
        <w:r w:rsidR="000948D1" w:rsidRPr="00666420">
          <w:rPr>
            <w:rStyle w:val="a4"/>
            <w:rFonts w:ascii="Arial" w:hAnsi="Arial" w:cs="Arial"/>
            <w:sz w:val="24"/>
            <w:szCs w:val="24"/>
          </w:rPr>
          <w:t>.</w:t>
        </w:r>
        <w:r w:rsidR="000948D1" w:rsidRPr="00666420">
          <w:rPr>
            <w:rStyle w:val="a4"/>
            <w:rFonts w:ascii="Arial" w:hAnsi="Arial" w:cs="Arial"/>
            <w:sz w:val="24"/>
            <w:szCs w:val="24"/>
            <w:lang w:val="en-US"/>
          </w:rPr>
          <w:t>mypar</w:t>
        </w:r>
        <w:r w:rsidR="000948D1" w:rsidRPr="00666420">
          <w:rPr>
            <w:rStyle w:val="a4"/>
            <w:rFonts w:ascii="Arial" w:hAnsi="Arial" w:cs="Arial"/>
            <w:sz w:val="24"/>
            <w:szCs w:val="24"/>
          </w:rPr>
          <w:t>.</w:t>
        </w:r>
        <w:r w:rsidR="000948D1" w:rsidRPr="00666420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="000948D1" w:rsidRPr="00666420">
          <w:rPr>
            <w:rStyle w:val="a4"/>
            <w:rFonts w:ascii="Arial" w:hAnsi="Arial" w:cs="Arial"/>
            <w:sz w:val="24"/>
            <w:szCs w:val="24"/>
          </w:rPr>
          <w:t>/</w:t>
        </w:r>
        <w:r w:rsidR="000948D1" w:rsidRPr="00666420">
          <w:rPr>
            <w:rStyle w:val="a4"/>
            <w:rFonts w:ascii="Arial" w:hAnsi="Arial" w:cs="Arial"/>
            <w:sz w:val="24"/>
            <w:szCs w:val="24"/>
            <w:lang w:val="en-US"/>
          </w:rPr>
          <w:t>app</w:t>
        </w:r>
        <w:r w:rsidR="000948D1" w:rsidRPr="00666420">
          <w:rPr>
            <w:rStyle w:val="a4"/>
            <w:rFonts w:ascii="Arial" w:hAnsi="Arial" w:cs="Arial"/>
            <w:sz w:val="24"/>
            <w:szCs w:val="24"/>
          </w:rPr>
          <w:t>/</w:t>
        </w:r>
      </w:hyperlink>
      <w:r w:rsidR="000948D1" w:rsidRPr="00666420">
        <w:rPr>
          <w:rFonts w:ascii="Arial" w:hAnsi="Arial" w:cs="Arial"/>
          <w:sz w:val="24"/>
          <w:szCs w:val="24"/>
        </w:rPr>
        <w:t xml:space="preserve">, доступ к </w:t>
      </w:r>
      <w:r w:rsidR="001A26A4" w:rsidRPr="00666420">
        <w:rPr>
          <w:rFonts w:ascii="Arial" w:hAnsi="Arial" w:cs="Arial"/>
          <w:sz w:val="24"/>
          <w:szCs w:val="24"/>
        </w:rPr>
        <w:t>которо</w:t>
      </w:r>
      <w:r w:rsidR="000948D1" w:rsidRPr="00666420">
        <w:rPr>
          <w:rFonts w:ascii="Arial" w:hAnsi="Arial" w:cs="Arial"/>
          <w:sz w:val="24"/>
          <w:szCs w:val="24"/>
        </w:rPr>
        <w:t>му</w:t>
      </w:r>
      <w:r w:rsidR="001A26A4" w:rsidRPr="00666420">
        <w:rPr>
          <w:rFonts w:ascii="Arial" w:hAnsi="Arial" w:cs="Arial"/>
          <w:sz w:val="24"/>
          <w:szCs w:val="24"/>
        </w:rPr>
        <w:t xml:space="preserve"> </w:t>
      </w:r>
      <w:r w:rsidR="000948D1" w:rsidRPr="00666420">
        <w:rPr>
          <w:rFonts w:ascii="Arial" w:hAnsi="Arial" w:cs="Arial"/>
          <w:sz w:val="24"/>
          <w:szCs w:val="24"/>
        </w:rPr>
        <w:t>осуществляется с помощью</w:t>
      </w:r>
      <w:r w:rsidR="001A26A4" w:rsidRPr="00666420">
        <w:rPr>
          <w:rFonts w:ascii="Arial" w:hAnsi="Arial" w:cs="Arial"/>
          <w:sz w:val="24"/>
          <w:szCs w:val="24"/>
        </w:rPr>
        <w:t xml:space="preserve"> интернет-браузера.</w:t>
      </w:r>
    </w:p>
    <w:p w:rsidR="00666420" w:rsidRPr="00666420" w:rsidRDefault="00666420" w:rsidP="00666420">
      <w:pPr>
        <w:pStyle w:val="a6"/>
        <w:spacing w:before="240" w:after="720" w:line="276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666420" w:rsidRPr="00666420" w:rsidRDefault="001A26A4" w:rsidP="00666420">
      <w:pPr>
        <w:pStyle w:val="a6"/>
        <w:numPr>
          <w:ilvl w:val="1"/>
          <w:numId w:val="2"/>
        </w:numPr>
        <w:spacing w:before="720"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>Учетный период – количество дней, начиная с первого и заканчивая последним днем календарного месяца.</w:t>
      </w:r>
    </w:p>
    <w:p w:rsidR="00666420" w:rsidRPr="00666420" w:rsidRDefault="00666420" w:rsidP="00666420">
      <w:pPr>
        <w:pStyle w:val="a6"/>
        <w:spacing w:before="720" w:after="0" w:line="276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E4217" w:rsidRDefault="00A226C9" w:rsidP="00666420">
      <w:pPr>
        <w:pStyle w:val="a6"/>
        <w:numPr>
          <w:ilvl w:val="1"/>
          <w:numId w:val="2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>Логин – имя пользователя, необходимое для входа в веб-сервис программы.</w:t>
      </w:r>
    </w:p>
    <w:p w:rsidR="00666420" w:rsidRPr="00666420" w:rsidRDefault="00666420" w:rsidP="00666420">
      <w:pPr>
        <w:pStyle w:val="a6"/>
        <w:spacing w:before="240"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66420" w:rsidRPr="00666420" w:rsidRDefault="009E4217" w:rsidP="00666420">
      <w:pPr>
        <w:pStyle w:val="a6"/>
        <w:numPr>
          <w:ilvl w:val="1"/>
          <w:numId w:val="2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>Тарифный план – раздел с указанием названия</w:t>
      </w:r>
      <w:r w:rsidR="00ED23D2" w:rsidRPr="00666420">
        <w:rPr>
          <w:rFonts w:ascii="Arial" w:hAnsi="Arial" w:cs="Arial"/>
          <w:sz w:val="24"/>
          <w:szCs w:val="24"/>
        </w:rPr>
        <w:t>, стоимости,</w:t>
      </w:r>
      <w:r w:rsidRPr="00666420">
        <w:rPr>
          <w:rFonts w:ascii="Arial" w:hAnsi="Arial" w:cs="Arial"/>
          <w:sz w:val="24"/>
          <w:szCs w:val="24"/>
        </w:rPr>
        <w:t xml:space="preserve"> перечня функци</w:t>
      </w:r>
      <w:r w:rsidR="00ED23D2" w:rsidRPr="00666420">
        <w:rPr>
          <w:rFonts w:ascii="Arial" w:hAnsi="Arial" w:cs="Arial"/>
          <w:sz w:val="24"/>
          <w:szCs w:val="24"/>
        </w:rPr>
        <w:t xml:space="preserve">ональных возможностей Программы и срока предоставления возможности пользоваться данным перечнем функций. Тарифные планы доводятся до Заказчика путем размещения в сети Интернет по адресу: </w:t>
      </w:r>
      <w:hyperlink r:id="rId7" w:history="1">
        <w:r w:rsidR="00ED23D2" w:rsidRPr="00666420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="00ED23D2" w:rsidRPr="00666420">
          <w:rPr>
            <w:rStyle w:val="a4"/>
            <w:rFonts w:ascii="Arial" w:hAnsi="Arial" w:cs="Arial"/>
            <w:sz w:val="24"/>
            <w:szCs w:val="24"/>
          </w:rPr>
          <w:t>://</w:t>
        </w:r>
        <w:r w:rsidR="00ED23D2" w:rsidRPr="00666420">
          <w:rPr>
            <w:rStyle w:val="a4"/>
            <w:rFonts w:ascii="Arial" w:hAnsi="Arial" w:cs="Arial"/>
            <w:sz w:val="24"/>
            <w:szCs w:val="24"/>
            <w:lang w:val="en-US"/>
          </w:rPr>
          <w:t>shop</w:t>
        </w:r>
        <w:r w:rsidR="00ED23D2" w:rsidRPr="00666420">
          <w:rPr>
            <w:rStyle w:val="a4"/>
            <w:rFonts w:ascii="Arial" w:hAnsi="Arial" w:cs="Arial"/>
            <w:sz w:val="24"/>
            <w:szCs w:val="24"/>
          </w:rPr>
          <w:t>.</w:t>
        </w:r>
        <w:r w:rsidR="00ED23D2" w:rsidRPr="00666420">
          <w:rPr>
            <w:rStyle w:val="a4"/>
            <w:rFonts w:ascii="Arial" w:hAnsi="Arial" w:cs="Arial"/>
            <w:sz w:val="24"/>
            <w:szCs w:val="24"/>
            <w:lang w:val="en-US"/>
          </w:rPr>
          <w:t>mypar</w:t>
        </w:r>
        <w:r w:rsidR="00ED23D2" w:rsidRPr="00666420">
          <w:rPr>
            <w:rStyle w:val="a4"/>
            <w:rFonts w:ascii="Arial" w:hAnsi="Arial" w:cs="Arial"/>
            <w:sz w:val="24"/>
            <w:szCs w:val="24"/>
          </w:rPr>
          <w:t>.</w:t>
        </w:r>
        <w:r w:rsidR="00ED23D2" w:rsidRPr="00666420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="00ED23D2" w:rsidRPr="00666420">
          <w:rPr>
            <w:rStyle w:val="a4"/>
            <w:rFonts w:ascii="Arial" w:hAnsi="Arial" w:cs="Arial"/>
            <w:sz w:val="24"/>
            <w:szCs w:val="24"/>
          </w:rPr>
          <w:t>/tarrifs.</w:t>
        </w:r>
        <w:r w:rsidR="00ED23D2" w:rsidRPr="00666420">
          <w:rPr>
            <w:rStyle w:val="a4"/>
            <w:rFonts w:ascii="Arial" w:hAnsi="Arial" w:cs="Arial"/>
            <w:sz w:val="24"/>
            <w:szCs w:val="24"/>
            <w:lang w:val="en-US"/>
          </w:rPr>
          <w:t>php</w:t>
        </w:r>
      </w:hyperlink>
      <w:r w:rsidR="00666420" w:rsidRPr="00666420">
        <w:rPr>
          <w:rFonts w:ascii="Arial" w:hAnsi="Arial" w:cs="Arial"/>
          <w:sz w:val="24"/>
          <w:szCs w:val="24"/>
        </w:rPr>
        <w:t>.</w:t>
      </w:r>
    </w:p>
    <w:p w:rsidR="00666420" w:rsidRPr="00666420" w:rsidRDefault="00666420" w:rsidP="00666420">
      <w:pPr>
        <w:pStyle w:val="a6"/>
        <w:spacing w:before="240"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66420" w:rsidRDefault="007F5435" w:rsidP="00666420">
      <w:pPr>
        <w:pStyle w:val="a6"/>
        <w:numPr>
          <w:ilvl w:val="1"/>
          <w:numId w:val="2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>Стороны – совместное обозначение Заказчика и Исполнителя.</w:t>
      </w:r>
    </w:p>
    <w:p w:rsidR="00666420" w:rsidRPr="00666420" w:rsidRDefault="00666420" w:rsidP="00666420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A26A4" w:rsidRDefault="001A26A4" w:rsidP="00666420">
      <w:pPr>
        <w:pStyle w:val="a6"/>
        <w:numPr>
          <w:ilvl w:val="0"/>
          <w:numId w:val="2"/>
        </w:numPr>
        <w:jc w:val="both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666420">
        <w:rPr>
          <w:rFonts w:ascii="Arial" w:hAnsi="Arial" w:cs="Arial"/>
          <w:b/>
          <w:color w:val="2F5496" w:themeColor="accent1" w:themeShade="BF"/>
          <w:sz w:val="24"/>
          <w:szCs w:val="24"/>
        </w:rPr>
        <w:t>ПРЕДМЕТ ДОГОВОРА</w:t>
      </w:r>
    </w:p>
    <w:p w:rsidR="00666420" w:rsidRPr="00666420" w:rsidRDefault="00666420" w:rsidP="00666420">
      <w:pPr>
        <w:pStyle w:val="a6"/>
        <w:ind w:left="360"/>
        <w:jc w:val="both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:rsidR="001A26A4" w:rsidRPr="00666420" w:rsidRDefault="001A26A4" w:rsidP="00666420">
      <w:pPr>
        <w:pStyle w:val="a6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 xml:space="preserve">Предметом настоящего Договора является возмездное оказание Исполнителем услуг </w:t>
      </w:r>
      <w:r w:rsidR="000948D1" w:rsidRPr="00666420">
        <w:rPr>
          <w:rFonts w:ascii="Arial" w:hAnsi="Arial" w:cs="Arial"/>
          <w:sz w:val="24"/>
          <w:szCs w:val="24"/>
        </w:rPr>
        <w:t>по предоставлению доступа к Программе, на условиях и в объеме, определенных настоящим Договором.</w:t>
      </w:r>
    </w:p>
    <w:p w:rsidR="000948D1" w:rsidRPr="00666420" w:rsidRDefault="000948D1" w:rsidP="000948D1">
      <w:pPr>
        <w:ind w:left="360"/>
        <w:rPr>
          <w:rFonts w:ascii="Arial" w:hAnsi="Arial" w:cs="Arial"/>
          <w:sz w:val="24"/>
          <w:szCs w:val="24"/>
        </w:rPr>
      </w:pPr>
    </w:p>
    <w:p w:rsidR="000948D1" w:rsidRDefault="00432122" w:rsidP="000948D1">
      <w:pPr>
        <w:pStyle w:val="a6"/>
        <w:numPr>
          <w:ilvl w:val="0"/>
          <w:numId w:val="2"/>
        </w:numPr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EB7D73">
        <w:rPr>
          <w:rFonts w:ascii="Arial" w:hAnsi="Arial" w:cs="Arial"/>
          <w:b/>
          <w:color w:val="2F5496" w:themeColor="accent1" w:themeShade="BF"/>
          <w:sz w:val="24"/>
          <w:szCs w:val="24"/>
        </w:rPr>
        <w:lastRenderedPageBreak/>
        <w:t>ПРАВА И ОБЯЗАННОСТИ СТОРОН</w:t>
      </w:r>
    </w:p>
    <w:p w:rsidR="00EB7D73" w:rsidRPr="00EB7D73" w:rsidRDefault="00EB7D73" w:rsidP="00EB7D73">
      <w:pPr>
        <w:pStyle w:val="a6"/>
        <w:ind w:left="360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:rsidR="00432122" w:rsidRDefault="00432122" w:rsidP="00432122">
      <w:pPr>
        <w:pStyle w:val="a6"/>
        <w:numPr>
          <w:ilvl w:val="1"/>
          <w:numId w:val="2"/>
        </w:numPr>
        <w:rPr>
          <w:rFonts w:ascii="Arial" w:hAnsi="Arial" w:cs="Arial"/>
          <w:b/>
          <w:i/>
          <w:color w:val="2F5496" w:themeColor="accent1" w:themeShade="BF"/>
          <w:sz w:val="24"/>
          <w:szCs w:val="24"/>
        </w:rPr>
      </w:pPr>
      <w:r w:rsidRPr="00EB7D73">
        <w:rPr>
          <w:rFonts w:ascii="Arial" w:hAnsi="Arial" w:cs="Arial"/>
          <w:b/>
          <w:i/>
          <w:color w:val="2F5496" w:themeColor="accent1" w:themeShade="BF"/>
          <w:sz w:val="24"/>
          <w:szCs w:val="24"/>
        </w:rPr>
        <w:t>Исполнитель обязуется:</w:t>
      </w:r>
    </w:p>
    <w:p w:rsidR="00EB7D73" w:rsidRPr="00EB7D73" w:rsidRDefault="00EB7D73" w:rsidP="00EB7D73">
      <w:pPr>
        <w:pStyle w:val="a6"/>
        <w:ind w:left="360"/>
        <w:rPr>
          <w:rFonts w:ascii="Arial" w:hAnsi="Arial" w:cs="Arial"/>
          <w:b/>
          <w:i/>
          <w:color w:val="2F5496" w:themeColor="accent1" w:themeShade="BF"/>
          <w:sz w:val="24"/>
          <w:szCs w:val="24"/>
        </w:rPr>
      </w:pPr>
    </w:p>
    <w:p w:rsidR="000948D1" w:rsidRDefault="00A226C9" w:rsidP="00A24F1D">
      <w:pPr>
        <w:pStyle w:val="a6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>Предоставить</w:t>
      </w:r>
      <w:r w:rsidR="00432122" w:rsidRPr="00666420">
        <w:rPr>
          <w:rFonts w:ascii="Arial" w:hAnsi="Arial" w:cs="Arial"/>
          <w:sz w:val="24"/>
          <w:szCs w:val="24"/>
        </w:rPr>
        <w:t xml:space="preserve"> Заказчик</w:t>
      </w:r>
      <w:r w:rsidRPr="00666420">
        <w:rPr>
          <w:rFonts w:ascii="Arial" w:hAnsi="Arial" w:cs="Arial"/>
          <w:sz w:val="24"/>
          <w:szCs w:val="24"/>
        </w:rPr>
        <w:t>у доступ к веб-сервису Программы путем отправки данных для входа (логин и пароль) на электронную почту, указанную при регистрации.</w:t>
      </w:r>
    </w:p>
    <w:p w:rsidR="00EB7D73" w:rsidRPr="00666420" w:rsidRDefault="00EB7D73" w:rsidP="00A24F1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B7D73" w:rsidRPr="00EB7D73" w:rsidRDefault="00A226C9" w:rsidP="00A24F1D">
      <w:pPr>
        <w:pStyle w:val="a6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 xml:space="preserve">Предоставлять </w:t>
      </w:r>
      <w:r w:rsidR="009C2DA1" w:rsidRPr="00666420">
        <w:rPr>
          <w:rFonts w:ascii="Arial" w:hAnsi="Arial" w:cs="Arial"/>
          <w:sz w:val="24"/>
          <w:szCs w:val="24"/>
        </w:rPr>
        <w:t>Заказчику</w:t>
      </w:r>
      <w:r w:rsidRPr="00666420">
        <w:rPr>
          <w:rFonts w:ascii="Arial" w:hAnsi="Arial" w:cs="Arial"/>
          <w:sz w:val="24"/>
          <w:szCs w:val="24"/>
        </w:rPr>
        <w:t xml:space="preserve"> бесплатно информационную поддержку по вопросам работы с Программой посредством раздела «Служба поддержки» и электронной почты.</w:t>
      </w:r>
    </w:p>
    <w:p w:rsidR="00EB7D73" w:rsidRPr="00EB7D73" w:rsidRDefault="00EB7D73" w:rsidP="00A24F1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B7D73" w:rsidRPr="00EB7D73" w:rsidRDefault="00A226C9" w:rsidP="00A24F1D">
      <w:pPr>
        <w:pStyle w:val="a6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>Самостоятельно, бесплатно обновлять Программу. Обновлением именуется программное обеспечение, которое заменяет или дополняет действующую Программу или её част</w:t>
      </w:r>
      <w:r w:rsidR="00FD4569" w:rsidRPr="00666420">
        <w:rPr>
          <w:rFonts w:ascii="Arial" w:hAnsi="Arial" w:cs="Arial"/>
          <w:sz w:val="24"/>
          <w:szCs w:val="24"/>
        </w:rPr>
        <w:t>ь</w:t>
      </w:r>
      <w:r w:rsidRPr="00666420">
        <w:rPr>
          <w:rFonts w:ascii="Arial" w:hAnsi="Arial" w:cs="Arial"/>
          <w:sz w:val="24"/>
          <w:szCs w:val="24"/>
        </w:rPr>
        <w:t>.</w:t>
      </w:r>
    </w:p>
    <w:p w:rsidR="00EB7D73" w:rsidRPr="00EB7D73" w:rsidRDefault="00EB7D73" w:rsidP="00A24F1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B7D73" w:rsidRPr="00EB7D73" w:rsidRDefault="00FD4569" w:rsidP="00A24F1D">
      <w:pPr>
        <w:pStyle w:val="a6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>Обеспечить доступность веб-сервиса Программы круглосуточно 7 (семь) дней в неделю с возможными техническими перерывами совокупной продолжительностью не более 1 (одного) часа в сутки.</w:t>
      </w:r>
    </w:p>
    <w:p w:rsidR="00EB7D73" w:rsidRPr="00666420" w:rsidRDefault="00EB7D73" w:rsidP="00A24F1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B7D73" w:rsidRPr="00EB7D73" w:rsidRDefault="00FD4569" w:rsidP="00A24F1D">
      <w:pPr>
        <w:pStyle w:val="a6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>Реагировать (принимать меры) на поступившие заявления от Заказчика, о проблемах в работоспособности Программы в течении 48 (сорока восьми) часов с момента поступления такой заявки или рекламации.</w:t>
      </w:r>
    </w:p>
    <w:p w:rsidR="00EB7D73" w:rsidRPr="00666420" w:rsidRDefault="00EB7D73" w:rsidP="00A24F1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D4569" w:rsidRPr="00666420" w:rsidRDefault="00FD4569" w:rsidP="00A24F1D">
      <w:pPr>
        <w:pStyle w:val="a6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 xml:space="preserve">Строго придерживаться и не нарушать условий настоящего Договора, а также обеспечить конфиденциальность полученной при сотрудничестве с Заказчиком информации, согласно разделу </w:t>
      </w:r>
      <w:r w:rsidR="00440567" w:rsidRPr="00666420">
        <w:rPr>
          <w:rFonts w:ascii="Arial" w:hAnsi="Arial" w:cs="Arial"/>
          <w:sz w:val="24"/>
          <w:szCs w:val="24"/>
        </w:rPr>
        <w:t>8</w:t>
      </w:r>
      <w:r w:rsidRPr="00666420">
        <w:rPr>
          <w:rFonts w:ascii="Arial" w:hAnsi="Arial" w:cs="Arial"/>
          <w:sz w:val="24"/>
          <w:szCs w:val="24"/>
        </w:rPr>
        <w:t xml:space="preserve"> настоящего Договора.</w:t>
      </w:r>
    </w:p>
    <w:p w:rsidR="00FD4569" w:rsidRPr="00666420" w:rsidRDefault="00FD4569" w:rsidP="00A24F1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D4569" w:rsidRDefault="00FD4569" w:rsidP="00A24F1D">
      <w:pPr>
        <w:pStyle w:val="a6"/>
        <w:numPr>
          <w:ilvl w:val="1"/>
          <w:numId w:val="2"/>
        </w:numPr>
        <w:jc w:val="both"/>
        <w:rPr>
          <w:rFonts w:ascii="Arial" w:hAnsi="Arial" w:cs="Arial"/>
          <w:b/>
          <w:i/>
          <w:color w:val="2F5496" w:themeColor="accent1" w:themeShade="BF"/>
          <w:sz w:val="24"/>
          <w:szCs w:val="24"/>
        </w:rPr>
      </w:pPr>
      <w:r w:rsidRPr="00EB7D73">
        <w:rPr>
          <w:rFonts w:ascii="Arial" w:hAnsi="Arial" w:cs="Arial"/>
          <w:b/>
          <w:i/>
          <w:color w:val="2F5496" w:themeColor="accent1" w:themeShade="BF"/>
          <w:sz w:val="24"/>
          <w:szCs w:val="24"/>
        </w:rPr>
        <w:t xml:space="preserve"> Исполнитель имеет право:</w:t>
      </w:r>
    </w:p>
    <w:p w:rsidR="00EB7D73" w:rsidRPr="00EB7D73" w:rsidRDefault="00EB7D73" w:rsidP="00A24F1D">
      <w:pPr>
        <w:pStyle w:val="a6"/>
        <w:ind w:left="360"/>
        <w:jc w:val="both"/>
        <w:rPr>
          <w:rFonts w:ascii="Arial" w:hAnsi="Arial" w:cs="Arial"/>
          <w:b/>
          <w:i/>
          <w:color w:val="2F5496" w:themeColor="accent1" w:themeShade="BF"/>
          <w:sz w:val="24"/>
          <w:szCs w:val="24"/>
        </w:rPr>
      </w:pPr>
    </w:p>
    <w:p w:rsidR="00FD4569" w:rsidRDefault="00FD4569" w:rsidP="00A24F1D">
      <w:pPr>
        <w:pStyle w:val="a6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>Приостановить или заблокировать доступ к Программе при отсутствия своевременной оплаты со стороны Заказчика.</w:t>
      </w:r>
    </w:p>
    <w:p w:rsidR="00EB7D73" w:rsidRPr="00666420" w:rsidRDefault="00EB7D73" w:rsidP="00A24F1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B7D73" w:rsidRPr="00EB7D73" w:rsidRDefault="009E4217" w:rsidP="00A24F1D">
      <w:pPr>
        <w:pStyle w:val="a6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>Приостановить или заблокировать доступ к Программе Заказчику, в случае, если он использует систему в запрещенных законом Российской Федерации целях или нарушает права третьих лиц.</w:t>
      </w:r>
    </w:p>
    <w:p w:rsidR="00EB7D73" w:rsidRPr="00666420" w:rsidRDefault="00EB7D73" w:rsidP="00A24F1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B7D73" w:rsidRPr="00EB7D73" w:rsidRDefault="009E4217" w:rsidP="00A24F1D">
      <w:pPr>
        <w:pStyle w:val="a6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>Временно приостановить доступ к Программе по техническим, технологическим или иным причинам, препятствующим оказанию услуг, на время, необходимое для устранения таких причин.</w:t>
      </w:r>
    </w:p>
    <w:p w:rsidR="00EB7D73" w:rsidRPr="00666420" w:rsidRDefault="00EB7D73" w:rsidP="00A24F1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B7D73" w:rsidRPr="00EB7D73" w:rsidRDefault="009E4217" w:rsidP="00A24F1D">
      <w:pPr>
        <w:pStyle w:val="a6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>Удалить данные Заказчика по истечении 1 (одного) календарного месяца после завершения действия Договора.</w:t>
      </w:r>
    </w:p>
    <w:p w:rsidR="00EB7D73" w:rsidRPr="00666420" w:rsidRDefault="00EB7D73" w:rsidP="00A24F1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B7D73" w:rsidRPr="00C8289A" w:rsidRDefault="009E4217" w:rsidP="00A24F1D">
      <w:pPr>
        <w:pStyle w:val="a6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B7D73">
        <w:rPr>
          <w:rFonts w:ascii="Arial" w:hAnsi="Arial" w:cs="Arial"/>
          <w:sz w:val="24"/>
          <w:szCs w:val="24"/>
        </w:rPr>
        <w:t>Изменить условия тарифных планов без согласования с Заказчиком, уведомив его за срок не ме</w:t>
      </w:r>
      <w:r w:rsidR="00F63630">
        <w:rPr>
          <w:rFonts w:ascii="Arial" w:hAnsi="Arial" w:cs="Arial"/>
          <w:sz w:val="24"/>
          <w:szCs w:val="24"/>
        </w:rPr>
        <w:t>нее 1 (одного) Учетного периода, путем изменения информации о тарифных</w:t>
      </w:r>
      <w:r w:rsidR="00C8289A">
        <w:rPr>
          <w:rFonts w:ascii="Arial" w:hAnsi="Arial" w:cs="Arial"/>
          <w:sz w:val="24"/>
          <w:szCs w:val="24"/>
        </w:rPr>
        <w:t xml:space="preserve"> планах в сети Интернет по адресу: </w:t>
      </w:r>
      <w:hyperlink r:id="rId8" w:history="1">
        <w:r w:rsidR="00C8289A" w:rsidRPr="00C8289A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="00C8289A" w:rsidRPr="00C8289A">
          <w:rPr>
            <w:rStyle w:val="a4"/>
            <w:rFonts w:ascii="Arial" w:hAnsi="Arial" w:cs="Arial"/>
            <w:sz w:val="24"/>
            <w:szCs w:val="24"/>
          </w:rPr>
          <w:t>://</w:t>
        </w:r>
        <w:r w:rsidR="00C8289A" w:rsidRPr="00C8289A">
          <w:rPr>
            <w:rStyle w:val="a4"/>
            <w:rFonts w:ascii="Arial" w:hAnsi="Arial" w:cs="Arial"/>
            <w:sz w:val="24"/>
            <w:szCs w:val="24"/>
            <w:lang w:val="en-US"/>
          </w:rPr>
          <w:t>shop</w:t>
        </w:r>
        <w:r w:rsidR="00C8289A" w:rsidRPr="00C8289A">
          <w:rPr>
            <w:rStyle w:val="a4"/>
            <w:rFonts w:ascii="Arial" w:hAnsi="Arial" w:cs="Arial"/>
            <w:sz w:val="24"/>
            <w:szCs w:val="24"/>
          </w:rPr>
          <w:t>.</w:t>
        </w:r>
        <w:r w:rsidR="00C8289A" w:rsidRPr="00C8289A">
          <w:rPr>
            <w:rStyle w:val="a4"/>
            <w:rFonts w:ascii="Arial" w:hAnsi="Arial" w:cs="Arial"/>
            <w:sz w:val="24"/>
            <w:szCs w:val="24"/>
            <w:lang w:val="en-US"/>
          </w:rPr>
          <w:t>mypar</w:t>
        </w:r>
        <w:r w:rsidR="00C8289A" w:rsidRPr="00C8289A">
          <w:rPr>
            <w:rStyle w:val="a4"/>
            <w:rFonts w:ascii="Arial" w:hAnsi="Arial" w:cs="Arial"/>
            <w:sz w:val="24"/>
            <w:szCs w:val="24"/>
          </w:rPr>
          <w:t>.</w:t>
        </w:r>
        <w:r w:rsidR="00C8289A" w:rsidRPr="00C8289A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="00C8289A" w:rsidRPr="00C8289A">
          <w:rPr>
            <w:rStyle w:val="a4"/>
            <w:rFonts w:ascii="Arial" w:hAnsi="Arial" w:cs="Arial"/>
            <w:sz w:val="24"/>
            <w:szCs w:val="24"/>
          </w:rPr>
          <w:t>/</w:t>
        </w:r>
        <w:r w:rsidR="00C8289A" w:rsidRPr="00C8289A">
          <w:rPr>
            <w:rStyle w:val="a4"/>
            <w:rFonts w:ascii="Arial" w:hAnsi="Arial" w:cs="Arial"/>
            <w:sz w:val="24"/>
            <w:szCs w:val="24"/>
            <w:lang w:val="en-US"/>
          </w:rPr>
          <w:t>tarrifs</w:t>
        </w:r>
        <w:r w:rsidR="00C8289A" w:rsidRPr="00C8289A">
          <w:rPr>
            <w:rStyle w:val="a4"/>
            <w:rFonts w:ascii="Arial" w:hAnsi="Arial" w:cs="Arial"/>
            <w:sz w:val="24"/>
            <w:szCs w:val="24"/>
          </w:rPr>
          <w:t>.</w:t>
        </w:r>
        <w:r w:rsidR="00C8289A" w:rsidRPr="00C8289A">
          <w:rPr>
            <w:rStyle w:val="a4"/>
            <w:rFonts w:ascii="Arial" w:hAnsi="Arial" w:cs="Arial"/>
            <w:sz w:val="24"/>
            <w:szCs w:val="24"/>
            <w:lang w:val="en-US"/>
          </w:rPr>
          <w:t>php</w:t>
        </w:r>
      </w:hyperlink>
      <w:r w:rsidR="00C8289A" w:rsidRPr="00C8289A">
        <w:rPr>
          <w:rFonts w:ascii="Arial" w:hAnsi="Arial" w:cs="Arial"/>
          <w:sz w:val="24"/>
          <w:szCs w:val="24"/>
        </w:rPr>
        <w:t>.</w:t>
      </w:r>
    </w:p>
    <w:p w:rsidR="00F773D5" w:rsidRPr="00EB7D73" w:rsidRDefault="00F773D5" w:rsidP="00A24F1D">
      <w:pPr>
        <w:pStyle w:val="a6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B7D73">
        <w:rPr>
          <w:rFonts w:ascii="Arial" w:hAnsi="Arial" w:cs="Arial"/>
          <w:sz w:val="24"/>
          <w:szCs w:val="24"/>
        </w:rPr>
        <w:lastRenderedPageBreak/>
        <w:t xml:space="preserve">Изменить условия настоящего Договора, уведомив </w:t>
      </w:r>
      <w:r w:rsidR="009C2DA1" w:rsidRPr="00EB7D73">
        <w:rPr>
          <w:rFonts w:ascii="Arial" w:hAnsi="Arial" w:cs="Arial"/>
          <w:sz w:val="24"/>
          <w:szCs w:val="24"/>
        </w:rPr>
        <w:t>Заказчика</w:t>
      </w:r>
      <w:r w:rsidRPr="00EB7D73">
        <w:rPr>
          <w:rFonts w:ascii="Arial" w:hAnsi="Arial" w:cs="Arial"/>
          <w:sz w:val="24"/>
          <w:szCs w:val="24"/>
        </w:rPr>
        <w:t xml:space="preserve"> путем размещения информации в сети Интернет по адресу: </w:t>
      </w:r>
      <w:hyperlink r:id="rId9" w:history="1">
        <w:r w:rsidRPr="00EB7D73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EB7D73">
          <w:rPr>
            <w:rStyle w:val="a4"/>
            <w:rFonts w:ascii="Arial" w:hAnsi="Arial" w:cs="Arial"/>
            <w:sz w:val="24"/>
            <w:szCs w:val="24"/>
          </w:rPr>
          <w:t>://</w:t>
        </w:r>
        <w:r w:rsidRPr="00EB7D73">
          <w:rPr>
            <w:rStyle w:val="a4"/>
            <w:rFonts w:ascii="Arial" w:hAnsi="Arial" w:cs="Arial"/>
            <w:sz w:val="24"/>
            <w:szCs w:val="24"/>
            <w:lang w:val="en-US"/>
          </w:rPr>
          <w:t>shop</w:t>
        </w:r>
        <w:r w:rsidRPr="00EB7D73">
          <w:rPr>
            <w:rStyle w:val="a4"/>
            <w:rFonts w:ascii="Arial" w:hAnsi="Arial" w:cs="Arial"/>
            <w:sz w:val="24"/>
            <w:szCs w:val="24"/>
          </w:rPr>
          <w:t>.</w:t>
        </w:r>
        <w:r w:rsidRPr="00EB7D73">
          <w:rPr>
            <w:rStyle w:val="a4"/>
            <w:rFonts w:ascii="Arial" w:hAnsi="Arial" w:cs="Arial"/>
            <w:sz w:val="24"/>
            <w:szCs w:val="24"/>
            <w:lang w:val="en-US"/>
          </w:rPr>
          <w:t>mypar</w:t>
        </w:r>
        <w:r w:rsidRPr="00EB7D73">
          <w:rPr>
            <w:rStyle w:val="a4"/>
            <w:rFonts w:ascii="Arial" w:hAnsi="Arial" w:cs="Arial"/>
            <w:sz w:val="24"/>
            <w:szCs w:val="24"/>
          </w:rPr>
          <w:t>.</w:t>
        </w:r>
        <w:r w:rsidRPr="00EB7D73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EB7D73">
          <w:rPr>
            <w:rStyle w:val="a4"/>
            <w:rFonts w:ascii="Arial" w:hAnsi="Arial" w:cs="Arial"/>
            <w:sz w:val="24"/>
            <w:szCs w:val="24"/>
          </w:rPr>
          <w:t>/</w:t>
        </w:r>
        <w:r w:rsidRPr="00EB7D73">
          <w:rPr>
            <w:rStyle w:val="a4"/>
            <w:rFonts w:ascii="Arial" w:hAnsi="Arial" w:cs="Arial"/>
            <w:sz w:val="24"/>
            <w:szCs w:val="24"/>
            <w:lang w:val="en-US"/>
          </w:rPr>
          <w:t>oferta</w:t>
        </w:r>
        <w:r w:rsidRPr="00EB7D73">
          <w:rPr>
            <w:rStyle w:val="a4"/>
            <w:rFonts w:ascii="Arial" w:hAnsi="Arial" w:cs="Arial"/>
            <w:sz w:val="24"/>
            <w:szCs w:val="24"/>
          </w:rPr>
          <w:t>.</w:t>
        </w:r>
        <w:r w:rsidRPr="00EB7D73">
          <w:rPr>
            <w:rStyle w:val="a4"/>
            <w:rFonts w:ascii="Arial" w:hAnsi="Arial" w:cs="Arial"/>
            <w:sz w:val="24"/>
            <w:szCs w:val="24"/>
            <w:lang w:val="en-US"/>
          </w:rPr>
          <w:t>php</w:t>
        </w:r>
      </w:hyperlink>
      <w:r w:rsidR="00FD7721" w:rsidRPr="00FD7721">
        <w:rPr>
          <w:rStyle w:val="a4"/>
          <w:rFonts w:ascii="Arial" w:hAnsi="Arial" w:cs="Arial"/>
          <w:sz w:val="24"/>
          <w:szCs w:val="24"/>
        </w:rPr>
        <w:t>.</w:t>
      </w:r>
    </w:p>
    <w:p w:rsidR="009E4217" w:rsidRPr="00666420" w:rsidRDefault="009E4217" w:rsidP="009E4217">
      <w:pPr>
        <w:pStyle w:val="a6"/>
        <w:rPr>
          <w:rFonts w:ascii="Arial" w:hAnsi="Arial" w:cs="Arial"/>
          <w:sz w:val="24"/>
          <w:szCs w:val="24"/>
        </w:rPr>
      </w:pPr>
    </w:p>
    <w:p w:rsidR="009E4217" w:rsidRDefault="009E4217" w:rsidP="009E4217">
      <w:pPr>
        <w:pStyle w:val="a6"/>
        <w:numPr>
          <w:ilvl w:val="1"/>
          <w:numId w:val="2"/>
        </w:numPr>
        <w:rPr>
          <w:rFonts w:ascii="Arial" w:hAnsi="Arial" w:cs="Arial"/>
          <w:b/>
          <w:i/>
          <w:color w:val="2F5496" w:themeColor="accent1" w:themeShade="BF"/>
          <w:sz w:val="24"/>
          <w:szCs w:val="24"/>
        </w:rPr>
      </w:pPr>
      <w:r w:rsidRPr="00EB7D73">
        <w:rPr>
          <w:rFonts w:ascii="Arial" w:hAnsi="Arial" w:cs="Arial"/>
          <w:b/>
          <w:i/>
          <w:color w:val="2F5496" w:themeColor="accent1" w:themeShade="BF"/>
          <w:sz w:val="24"/>
          <w:szCs w:val="24"/>
        </w:rPr>
        <w:t>Заказчик обязуется:</w:t>
      </w:r>
    </w:p>
    <w:p w:rsidR="00A24F1D" w:rsidRPr="00EB7D73" w:rsidRDefault="00A24F1D" w:rsidP="00A24F1D">
      <w:pPr>
        <w:pStyle w:val="a6"/>
        <w:ind w:left="360"/>
        <w:rPr>
          <w:rFonts w:ascii="Arial" w:hAnsi="Arial" w:cs="Arial"/>
          <w:b/>
          <w:i/>
          <w:color w:val="2F5496" w:themeColor="accent1" w:themeShade="BF"/>
          <w:sz w:val="24"/>
          <w:szCs w:val="24"/>
        </w:rPr>
      </w:pPr>
    </w:p>
    <w:p w:rsidR="009E4217" w:rsidRDefault="009E4217" w:rsidP="00A24F1D">
      <w:pPr>
        <w:pStyle w:val="a6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 xml:space="preserve">Своевременно оплачивать предоставленные услуги, согласно выбранному </w:t>
      </w:r>
      <w:r w:rsidR="00ED23D2" w:rsidRPr="00666420">
        <w:rPr>
          <w:rFonts w:ascii="Arial" w:hAnsi="Arial" w:cs="Arial"/>
          <w:sz w:val="24"/>
          <w:szCs w:val="24"/>
        </w:rPr>
        <w:t>Т</w:t>
      </w:r>
      <w:r w:rsidRPr="00666420">
        <w:rPr>
          <w:rFonts w:ascii="Arial" w:hAnsi="Arial" w:cs="Arial"/>
          <w:sz w:val="24"/>
          <w:szCs w:val="24"/>
        </w:rPr>
        <w:t>арифному плану.</w:t>
      </w:r>
    </w:p>
    <w:p w:rsidR="00A24F1D" w:rsidRPr="00666420" w:rsidRDefault="00A24F1D" w:rsidP="00A24F1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24F1D" w:rsidRPr="00A24F1D" w:rsidRDefault="00ED23D2" w:rsidP="00A24F1D">
      <w:pPr>
        <w:pStyle w:val="a6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 xml:space="preserve">Использовать </w:t>
      </w:r>
      <w:r w:rsidR="00534E8E" w:rsidRPr="00666420">
        <w:rPr>
          <w:rFonts w:ascii="Arial" w:hAnsi="Arial" w:cs="Arial"/>
          <w:sz w:val="24"/>
          <w:szCs w:val="24"/>
        </w:rPr>
        <w:t>Программу,</w:t>
      </w:r>
      <w:r w:rsidRPr="00666420">
        <w:rPr>
          <w:rFonts w:ascii="Arial" w:hAnsi="Arial" w:cs="Arial"/>
          <w:sz w:val="24"/>
          <w:szCs w:val="24"/>
        </w:rPr>
        <w:t xml:space="preserve"> не нарушая права третьих лиц и действующего законодательства Российской Федерации.</w:t>
      </w:r>
    </w:p>
    <w:p w:rsidR="00A24F1D" w:rsidRPr="00666420" w:rsidRDefault="00A24F1D" w:rsidP="00A24F1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24F1D" w:rsidRPr="00A24F1D" w:rsidRDefault="00ED23D2" w:rsidP="00A24F1D">
      <w:pPr>
        <w:pStyle w:val="a6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color w:val="333333"/>
          <w:sz w:val="24"/>
          <w:szCs w:val="24"/>
          <w:shd w:val="clear" w:color="auto" w:fill="FFFFFF"/>
        </w:rPr>
        <w:t>Не предоставлять (передавать) полностью или частично третьим лицам полученные им по настоящему договору права, не продавать, не тиражировать, не копировать Программу полностью или частично, не отчуждать иным образом, в том числе безвозмездно, без получения на все вышеперечисленные действия предварительного письменного согласия Правообладателя.</w:t>
      </w:r>
    </w:p>
    <w:p w:rsidR="00A24F1D" w:rsidRPr="00666420" w:rsidRDefault="00A24F1D" w:rsidP="00A24F1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24F1D" w:rsidRPr="00A24F1D" w:rsidRDefault="00534E8E" w:rsidP="00A24F1D">
      <w:pPr>
        <w:pStyle w:val="a6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 xml:space="preserve">Строго придерживаться и не нарушать условий настоящего Договора, а также обеспечить конфиденциальность полученной при сотрудничестве с Исполнителем информации, согласно разделу </w:t>
      </w:r>
      <w:r w:rsidR="00440567" w:rsidRPr="00666420">
        <w:rPr>
          <w:rFonts w:ascii="Arial" w:hAnsi="Arial" w:cs="Arial"/>
          <w:sz w:val="24"/>
          <w:szCs w:val="24"/>
        </w:rPr>
        <w:t>8</w:t>
      </w:r>
      <w:r w:rsidRPr="00666420">
        <w:rPr>
          <w:rFonts w:ascii="Arial" w:hAnsi="Arial" w:cs="Arial"/>
          <w:sz w:val="24"/>
          <w:szCs w:val="24"/>
        </w:rPr>
        <w:t xml:space="preserve"> настоящего Договора.</w:t>
      </w:r>
    </w:p>
    <w:p w:rsidR="00A24F1D" w:rsidRPr="00666420" w:rsidRDefault="00A24F1D" w:rsidP="00A24F1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24F1D" w:rsidRDefault="00534E8E" w:rsidP="00A24F1D">
      <w:pPr>
        <w:pStyle w:val="a6"/>
        <w:numPr>
          <w:ilvl w:val="1"/>
          <w:numId w:val="2"/>
        </w:numPr>
        <w:jc w:val="both"/>
        <w:rPr>
          <w:rFonts w:ascii="Arial" w:hAnsi="Arial" w:cs="Arial"/>
          <w:b/>
          <w:i/>
          <w:color w:val="2F5496" w:themeColor="accent1" w:themeShade="BF"/>
          <w:sz w:val="24"/>
          <w:szCs w:val="24"/>
        </w:rPr>
      </w:pPr>
      <w:r w:rsidRPr="00EB7D73">
        <w:rPr>
          <w:rFonts w:ascii="Arial" w:hAnsi="Arial" w:cs="Arial"/>
          <w:b/>
          <w:i/>
          <w:color w:val="2F5496" w:themeColor="accent1" w:themeShade="BF"/>
          <w:sz w:val="24"/>
          <w:szCs w:val="24"/>
        </w:rPr>
        <w:t>Заказчик имеет право:</w:t>
      </w:r>
    </w:p>
    <w:p w:rsidR="00A24F1D" w:rsidRPr="00A24F1D" w:rsidRDefault="00A24F1D" w:rsidP="00A24F1D">
      <w:pPr>
        <w:pStyle w:val="a6"/>
        <w:ind w:left="360"/>
        <w:jc w:val="both"/>
        <w:rPr>
          <w:rFonts w:ascii="Arial" w:hAnsi="Arial" w:cs="Arial"/>
          <w:b/>
          <w:i/>
          <w:color w:val="2F5496" w:themeColor="accent1" w:themeShade="BF"/>
          <w:sz w:val="24"/>
          <w:szCs w:val="24"/>
        </w:rPr>
      </w:pPr>
    </w:p>
    <w:p w:rsidR="00534E8E" w:rsidRDefault="00534E8E" w:rsidP="00A24F1D">
      <w:pPr>
        <w:pStyle w:val="a6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>Использовать предоставленный ему доступ к Программе для выполнения действий, не нарушающих права третьих лиц, условия настоящего Договора, законодательства Российской Федерации.</w:t>
      </w:r>
    </w:p>
    <w:p w:rsidR="00A24F1D" w:rsidRPr="00666420" w:rsidRDefault="00A24F1D" w:rsidP="00A24F1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24F1D" w:rsidRPr="00A24F1D" w:rsidRDefault="00534E8E" w:rsidP="00A24F1D">
      <w:pPr>
        <w:pStyle w:val="a6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 xml:space="preserve">На получение помощи (при необходимости) при регистрации, настройке, и работе с функциональными возможностями Программы путем обращения в разделе Программы «Служба поддержки» или на электронную почту, опубликованную в сети Интернет на сайте: </w:t>
      </w:r>
      <w:hyperlink r:id="rId10" w:history="1">
        <w:r w:rsidRPr="00666420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666420">
          <w:rPr>
            <w:rStyle w:val="a4"/>
            <w:rFonts w:ascii="Arial" w:hAnsi="Arial" w:cs="Arial"/>
            <w:sz w:val="24"/>
            <w:szCs w:val="24"/>
          </w:rPr>
          <w:t>://</w:t>
        </w:r>
        <w:r w:rsidRPr="00666420">
          <w:rPr>
            <w:rStyle w:val="a4"/>
            <w:rFonts w:ascii="Arial" w:hAnsi="Arial" w:cs="Arial"/>
            <w:sz w:val="24"/>
            <w:szCs w:val="24"/>
            <w:lang w:val="en-US"/>
          </w:rPr>
          <w:t>shop</w:t>
        </w:r>
        <w:r w:rsidRPr="00666420">
          <w:rPr>
            <w:rStyle w:val="a4"/>
            <w:rFonts w:ascii="Arial" w:hAnsi="Arial" w:cs="Arial"/>
            <w:sz w:val="24"/>
            <w:szCs w:val="24"/>
          </w:rPr>
          <w:t>.</w:t>
        </w:r>
        <w:r w:rsidRPr="00666420">
          <w:rPr>
            <w:rStyle w:val="a4"/>
            <w:rFonts w:ascii="Arial" w:hAnsi="Arial" w:cs="Arial"/>
            <w:sz w:val="24"/>
            <w:szCs w:val="24"/>
            <w:lang w:val="en-US"/>
          </w:rPr>
          <w:t>mypar</w:t>
        </w:r>
        <w:r w:rsidRPr="00666420">
          <w:rPr>
            <w:rStyle w:val="a4"/>
            <w:rFonts w:ascii="Arial" w:hAnsi="Arial" w:cs="Arial"/>
            <w:sz w:val="24"/>
            <w:szCs w:val="24"/>
          </w:rPr>
          <w:t>.</w:t>
        </w:r>
        <w:r w:rsidRPr="00666420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666420">
          <w:rPr>
            <w:rStyle w:val="a4"/>
            <w:rFonts w:ascii="Arial" w:hAnsi="Arial" w:cs="Arial"/>
            <w:sz w:val="24"/>
            <w:szCs w:val="24"/>
          </w:rPr>
          <w:t>/</w:t>
        </w:r>
        <w:r w:rsidRPr="00666420">
          <w:rPr>
            <w:rStyle w:val="a4"/>
            <w:rFonts w:ascii="Arial" w:hAnsi="Arial" w:cs="Arial"/>
            <w:sz w:val="24"/>
            <w:szCs w:val="24"/>
            <w:lang w:val="en-US"/>
          </w:rPr>
          <w:t>contacts</w:t>
        </w:r>
        <w:r w:rsidRPr="00666420">
          <w:rPr>
            <w:rStyle w:val="a4"/>
            <w:rFonts w:ascii="Arial" w:hAnsi="Arial" w:cs="Arial"/>
            <w:sz w:val="24"/>
            <w:szCs w:val="24"/>
          </w:rPr>
          <w:t>.</w:t>
        </w:r>
        <w:r w:rsidRPr="00666420">
          <w:rPr>
            <w:rStyle w:val="a4"/>
            <w:rFonts w:ascii="Arial" w:hAnsi="Arial" w:cs="Arial"/>
            <w:sz w:val="24"/>
            <w:szCs w:val="24"/>
            <w:lang w:val="en-US"/>
          </w:rPr>
          <w:t>php</w:t>
        </w:r>
      </w:hyperlink>
      <w:r w:rsidR="00A24F1D">
        <w:rPr>
          <w:rFonts w:ascii="Arial" w:hAnsi="Arial" w:cs="Arial"/>
          <w:sz w:val="24"/>
          <w:szCs w:val="24"/>
        </w:rPr>
        <w:t>.</w:t>
      </w:r>
    </w:p>
    <w:p w:rsidR="00A24F1D" w:rsidRPr="00666420" w:rsidRDefault="00A24F1D" w:rsidP="00A24F1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34E8E" w:rsidRPr="00666420" w:rsidRDefault="00534E8E" w:rsidP="00A24F1D">
      <w:pPr>
        <w:pStyle w:val="a6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>Подавать заявки Исполнителю на устранение сбоев и ошибок способом, указанным в п.3.4.2. настоящего Договора.</w:t>
      </w:r>
    </w:p>
    <w:p w:rsidR="00534E8E" w:rsidRPr="00666420" w:rsidRDefault="00534E8E" w:rsidP="00534E8E">
      <w:pPr>
        <w:pStyle w:val="a6"/>
        <w:rPr>
          <w:rFonts w:ascii="Arial" w:hAnsi="Arial" w:cs="Arial"/>
          <w:sz w:val="24"/>
          <w:szCs w:val="24"/>
        </w:rPr>
      </w:pPr>
    </w:p>
    <w:p w:rsidR="00692C80" w:rsidRDefault="00692C80" w:rsidP="00692C80">
      <w:pPr>
        <w:pStyle w:val="a6"/>
        <w:numPr>
          <w:ilvl w:val="0"/>
          <w:numId w:val="2"/>
        </w:numPr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A24F1D">
        <w:rPr>
          <w:rFonts w:ascii="Arial" w:hAnsi="Arial" w:cs="Arial"/>
          <w:b/>
          <w:color w:val="2F5496" w:themeColor="accent1" w:themeShade="BF"/>
          <w:sz w:val="24"/>
          <w:szCs w:val="24"/>
        </w:rPr>
        <w:t>СТОИМОСТЬ УСЛУГ И ПОРЯДОК РАСЧЕТОВ</w:t>
      </w:r>
    </w:p>
    <w:p w:rsidR="00A24F1D" w:rsidRPr="00A24F1D" w:rsidRDefault="00A24F1D" w:rsidP="00A24F1D">
      <w:pPr>
        <w:pStyle w:val="a6"/>
        <w:ind w:left="360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:rsidR="003235A5" w:rsidRDefault="003235A5" w:rsidP="00A24F1D">
      <w:pPr>
        <w:pStyle w:val="a6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>Стоимость услуг обозначена в соответствии с выбранным Тарифным планом (п. 1.4. настоящего Договора)</w:t>
      </w:r>
      <w:r w:rsidR="00A24F1D">
        <w:rPr>
          <w:rFonts w:ascii="Arial" w:hAnsi="Arial" w:cs="Arial"/>
          <w:sz w:val="24"/>
          <w:szCs w:val="24"/>
        </w:rPr>
        <w:t>.</w:t>
      </w:r>
    </w:p>
    <w:p w:rsidR="00A24F1D" w:rsidRPr="00666420" w:rsidRDefault="00A24F1D" w:rsidP="00A24F1D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A24F1D" w:rsidRPr="00A24F1D" w:rsidRDefault="003235A5" w:rsidP="00A24F1D">
      <w:pPr>
        <w:pStyle w:val="a6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>Расчеты за предоставление доступа к Программе производятся в Российских рублях ежемесячно.</w:t>
      </w:r>
    </w:p>
    <w:p w:rsidR="00A24F1D" w:rsidRPr="00666420" w:rsidRDefault="00A24F1D" w:rsidP="00A24F1D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A24F1D" w:rsidRPr="00A24F1D" w:rsidRDefault="003235A5" w:rsidP="00A24F1D">
      <w:pPr>
        <w:pStyle w:val="a6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>Стоимость услуг, предоставляемых по настоящему Договору, не облагается НДС, в связи с применением Исполнителя упрощенной системы налогообложения, в соответствии с главой 26.2. НК РФ</w:t>
      </w:r>
      <w:r w:rsidRPr="00A24F1D">
        <w:rPr>
          <w:rFonts w:ascii="Arial" w:hAnsi="Arial" w:cs="Arial"/>
          <w:sz w:val="24"/>
          <w:szCs w:val="24"/>
        </w:rPr>
        <w:t>.</w:t>
      </w:r>
    </w:p>
    <w:p w:rsidR="00A24F1D" w:rsidRPr="00A24F1D" w:rsidRDefault="00A24F1D" w:rsidP="00A24F1D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A24F1D" w:rsidRPr="00A24F1D" w:rsidRDefault="003235A5" w:rsidP="00A24F1D">
      <w:pPr>
        <w:pStyle w:val="a6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lastRenderedPageBreak/>
        <w:t>Заказчик производит предварительный платеж в размере 100% (ста процентов) в соответствии с выбранным Тарифным планом.</w:t>
      </w:r>
    </w:p>
    <w:p w:rsidR="00A24F1D" w:rsidRPr="00666420" w:rsidRDefault="00A24F1D" w:rsidP="00A24F1D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A24F1D" w:rsidRDefault="003235A5" w:rsidP="00A24F1D">
      <w:pPr>
        <w:pStyle w:val="a6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>Моментом оплаты услуг считается дата поступления денежных средств на счет Исполнителя.</w:t>
      </w:r>
    </w:p>
    <w:p w:rsidR="008B464B" w:rsidRPr="008B464B" w:rsidRDefault="008B464B" w:rsidP="008B464B">
      <w:pPr>
        <w:pStyle w:val="a6"/>
        <w:rPr>
          <w:rFonts w:ascii="Arial" w:hAnsi="Arial" w:cs="Arial"/>
          <w:sz w:val="24"/>
          <w:szCs w:val="24"/>
        </w:rPr>
      </w:pPr>
    </w:p>
    <w:p w:rsidR="008B464B" w:rsidRPr="00A24F1D" w:rsidRDefault="008B464B" w:rsidP="00A24F1D">
      <w:pPr>
        <w:pStyle w:val="a6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случае, если в течении пяти календарных дней Исполнитель не получит от Заказчика мотивированные претензии относительно оказания услуг по настоящему Договору, услуги считаются оказанными Исполнителем надлежащим образом в полном объеме.</w:t>
      </w:r>
    </w:p>
    <w:p w:rsidR="00A24F1D" w:rsidRPr="00666420" w:rsidRDefault="00A24F1D" w:rsidP="00A24F1D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534E8E" w:rsidRPr="00666420" w:rsidRDefault="003235A5" w:rsidP="00A24F1D">
      <w:pPr>
        <w:pStyle w:val="a6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>Заказчик имеет возможность оплатить услуги с помощью банковской карты или некоторых иных способов оплаты, указанных в разделе Программы «Лицевой счет и тариф».</w:t>
      </w:r>
    </w:p>
    <w:p w:rsidR="003235A5" w:rsidRPr="00A24F1D" w:rsidRDefault="003235A5" w:rsidP="003235A5">
      <w:pPr>
        <w:pStyle w:val="a6"/>
        <w:ind w:left="360"/>
        <w:rPr>
          <w:rFonts w:ascii="Arial" w:hAnsi="Arial" w:cs="Arial"/>
          <w:sz w:val="24"/>
          <w:szCs w:val="24"/>
        </w:rPr>
      </w:pPr>
    </w:p>
    <w:p w:rsidR="003235A5" w:rsidRPr="00A24F1D" w:rsidRDefault="00F773D5" w:rsidP="003235A5">
      <w:pPr>
        <w:pStyle w:val="a6"/>
        <w:numPr>
          <w:ilvl w:val="0"/>
          <w:numId w:val="2"/>
        </w:numPr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A24F1D">
        <w:rPr>
          <w:rFonts w:ascii="Arial" w:hAnsi="Arial" w:cs="Arial"/>
          <w:b/>
          <w:color w:val="2F5496" w:themeColor="accent1" w:themeShade="BF"/>
          <w:sz w:val="24"/>
          <w:szCs w:val="24"/>
        </w:rPr>
        <w:t>СРОК ДЕЙСТВИЯ</w:t>
      </w:r>
    </w:p>
    <w:p w:rsidR="00F773D5" w:rsidRPr="00666420" w:rsidRDefault="00F773D5" w:rsidP="00F773D5">
      <w:pPr>
        <w:pStyle w:val="a6"/>
        <w:ind w:left="360"/>
        <w:rPr>
          <w:rFonts w:ascii="Arial" w:hAnsi="Arial" w:cs="Arial"/>
          <w:sz w:val="24"/>
          <w:szCs w:val="24"/>
        </w:rPr>
      </w:pPr>
    </w:p>
    <w:p w:rsidR="00E54BFF" w:rsidRDefault="00E54BFF" w:rsidP="00A24F1D">
      <w:pPr>
        <w:pStyle w:val="a6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 xml:space="preserve">Условиями для заключения договора является добровольная регистрация Заказчика в веб-сервисе Программы на странице регистрации, расположенной в сети Интернет по адресу: </w:t>
      </w:r>
      <w:hyperlink r:id="rId11" w:history="1">
        <w:r w:rsidRPr="00666420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666420">
          <w:rPr>
            <w:rStyle w:val="a4"/>
            <w:rFonts w:ascii="Arial" w:hAnsi="Arial" w:cs="Arial"/>
            <w:sz w:val="24"/>
            <w:szCs w:val="24"/>
          </w:rPr>
          <w:t>://</w:t>
        </w:r>
        <w:r w:rsidRPr="00666420">
          <w:rPr>
            <w:rStyle w:val="a4"/>
            <w:rFonts w:ascii="Arial" w:hAnsi="Arial" w:cs="Arial"/>
            <w:sz w:val="24"/>
            <w:szCs w:val="24"/>
            <w:lang w:val="en-US"/>
          </w:rPr>
          <w:t>shop</w:t>
        </w:r>
        <w:r w:rsidRPr="00666420">
          <w:rPr>
            <w:rStyle w:val="a4"/>
            <w:rFonts w:ascii="Arial" w:hAnsi="Arial" w:cs="Arial"/>
            <w:sz w:val="24"/>
            <w:szCs w:val="24"/>
          </w:rPr>
          <w:t>.</w:t>
        </w:r>
        <w:r w:rsidRPr="00666420">
          <w:rPr>
            <w:rStyle w:val="a4"/>
            <w:rFonts w:ascii="Arial" w:hAnsi="Arial" w:cs="Arial"/>
            <w:sz w:val="24"/>
            <w:szCs w:val="24"/>
            <w:lang w:val="en-US"/>
          </w:rPr>
          <w:t>mypar</w:t>
        </w:r>
        <w:r w:rsidRPr="00666420">
          <w:rPr>
            <w:rStyle w:val="a4"/>
            <w:rFonts w:ascii="Arial" w:hAnsi="Arial" w:cs="Arial"/>
            <w:sz w:val="24"/>
            <w:szCs w:val="24"/>
          </w:rPr>
          <w:t>.</w:t>
        </w:r>
        <w:r w:rsidRPr="00666420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666420">
          <w:rPr>
            <w:rStyle w:val="a4"/>
            <w:rFonts w:ascii="Arial" w:hAnsi="Arial" w:cs="Arial"/>
            <w:sz w:val="24"/>
            <w:szCs w:val="24"/>
          </w:rPr>
          <w:t>/</w:t>
        </w:r>
        <w:r w:rsidRPr="00666420">
          <w:rPr>
            <w:rStyle w:val="a4"/>
            <w:rFonts w:ascii="Arial" w:hAnsi="Arial" w:cs="Arial"/>
            <w:sz w:val="24"/>
            <w:szCs w:val="24"/>
            <w:lang w:val="en-US"/>
          </w:rPr>
          <w:t>app</w:t>
        </w:r>
        <w:r w:rsidRPr="00666420">
          <w:rPr>
            <w:rStyle w:val="a4"/>
            <w:rFonts w:ascii="Arial" w:hAnsi="Arial" w:cs="Arial"/>
            <w:sz w:val="24"/>
            <w:szCs w:val="24"/>
          </w:rPr>
          <w:t>/</w:t>
        </w:r>
        <w:r w:rsidRPr="00666420">
          <w:rPr>
            <w:rStyle w:val="a4"/>
            <w:rFonts w:ascii="Arial" w:hAnsi="Arial" w:cs="Arial"/>
            <w:sz w:val="24"/>
            <w:szCs w:val="24"/>
            <w:lang w:val="en-US"/>
          </w:rPr>
          <w:t>registration</w:t>
        </w:r>
        <w:r w:rsidRPr="00666420">
          <w:rPr>
            <w:rStyle w:val="a4"/>
            <w:rFonts w:ascii="Arial" w:hAnsi="Arial" w:cs="Arial"/>
            <w:sz w:val="24"/>
            <w:szCs w:val="24"/>
          </w:rPr>
          <w:t>/</w:t>
        </w:r>
      </w:hyperlink>
      <w:r w:rsidRPr="00666420">
        <w:rPr>
          <w:rFonts w:ascii="Arial" w:hAnsi="Arial" w:cs="Arial"/>
          <w:sz w:val="24"/>
          <w:szCs w:val="24"/>
        </w:rPr>
        <w:t>, путем ввода данных в соответствующие поля и нажатие кнопки «Зарегистрироваться».</w:t>
      </w:r>
    </w:p>
    <w:p w:rsidR="00A24F1D" w:rsidRPr="00666420" w:rsidRDefault="00A24F1D" w:rsidP="00A24F1D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A24F1D" w:rsidRPr="00A24F1D" w:rsidRDefault="00E54BFF" w:rsidP="00A24F1D">
      <w:pPr>
        <w:pStyle w:val="a6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 xml:space="preserve"> Моментом заключения Договора является совершение платежа за оказание услуг на счет Исполнителя, с предварительным соблюдением п. 5.1. настоящего Договора и выбором соответствующего Тарифного плана в разделе Программы «Лицевой счет и тариф».</w:t>
      </w:r>
    </w:p>
    <w:p w:rsidR="00A24F1D" w:rsidRPr="00666420" w:rsidRDefault="00A24F1D" w:rsidP="00A24F1D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E54BFF" w:rsidRPr="00666420" w:rsidRDefault="00E54BFF" w:rsidP="00A24F1D">
      <w:pPr>
        <w:pStyle w:val="a6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 xml:space="preserve">Настоящий Договор действует в течении месяца с момента </w:t>
      </w:r>
      <w:r w:rsidR="004E2CD6" w:rsidRPr="00666420">
        <w:rPr>
          <w:rFonts w:ascii="Arial" w:hAnsi="Arial" w:cs="Arial"/>
          <w:sz w:val="24"/>
          <w:szCs w:val="24"/>
        </w:rPr>
        <w:t>его заключения и автоматически пролонгируется если выполняются условия п. 5.1</w:t>
      </w:r>
      <w:proofErr w:type="gramStart"/>
      <w:r w:rsidR="004E2CD6" w:rsidRPr="00666420">
        <w:rPr>
          <w:rFonts w:ascii="Arial" w:hAnsi="Arial" w:cs="Arial"/>
          <w:sz w:val="24"/>
          <w:szCs w:val="24"/>
        </w:rPr>
        <w:t>.</w:t>
      </w:r>
      <w:proofErr w:type="gramEnd"/>
      <w:r w:rsidR="004E2CD6" w:rsidRPr="00666420">
        <w:rPr>
          <w:rFonts w:ascii="Arial" w:hAnsi="Arial" w:cs="Arial"/>
          <w:sz w:val="24"/>
          <w:szCs w:val="24"/>
        </w:rPr>
        <w:t xml:space="preserve"> и Заказчик своевременно обеспечивает достаточное количество денежных средств для списания стоимости, в соответствии с выбранным Тарифным планом.</w:t>
      </w:r>
    </w:p>
    <w:p w:rsidR="004E2CD6" w:rsidRPr="00666420" w:rsidRDefault="004E2CD6" w:rsidP="004E2CD6">
      <w:pPr>
        <w:pStyle w:val="a6"/>
        <w:ind w:left="360"/>
        <w:rPr>
          <w:rFonts w:ascii="Arial" w:hAnsi="Arial" w:cs="Arial"/>
          <w:sz w:val="24"/>
          <w:szCs w:val="24"/>
        </w:rPr>
      </w:pPr>
    </w:p>
    <w:p w:rsidR="004E2CD6" w:rsidRPr="00A24F1D" w:rsidRDefault="004E2CD6" w:rsidP="004E2CD6">
      <w:pPr>
        <w:pStyle w:val="a6"/>
        <w:numPr>
          <w:ilvl w:val="0"/>
          <w:numId w:val="2"/>
        </w:numPr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A24F1D">
        <w:rPr>
          <w:rFonts w:ascii="Arial" w:hAnsi="Arial" w:cs="Arial"/>
          <w:b/>
          <w:color w:val="2F5496" w:themeColor="accent1" w:themeShade="BF"/>
          <w:sz w:val="24"/>
          <w:szCs w:val="24"/>
        </w:rPr>
        <w:t>ПОРЯДОК РАСТОРЖЕНИЯ ДОГОВОРА</w:t>
      </w:r>
    </w:p>
    <w:p w:rsidR="00A24F1D" w:rsidRPr="00666420" w:rsidRDefault="00A24F1D" w:rsidP="00A24F1D">
      <w:pPr>
        <w:pStyle w:val="a6"/>
        <w:ind w:left="360"/>
        <w:rPr>
          <w:rFonts w:ascii="Arial" w:hAnsi="Arial" w:cs="Arial"/>
          <w:sz w:val="24"/>
          <w:szCs w:val="24"/>
        </w:rPr>
      </w:pPr>
    </w:p>
    <w:p w:rsidR="004E2CD6" w:rsidRDefault="004E2CD6" w:rsidP="00A24F1D">
      <w:pPr>
        <w:pStyle w:val="a6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>Стороны вправе досрочно расторгнуть настоящий Договор по обоюдному письменному соглашению.</w:t>
      </w:r>
    </w:p>
    <w:p w:rsidR="00A24F1D" w:rsidRPr="00666420" w:rsidRDefault="00A24F1D" w:rsidP="00A24F1D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A24F1D" w:rsidRPr="00A24F1D" w:rsidRDefault="004E2CD6" w:rsidP="00A24F1D">
      <w:pPr>
        <w:pStyle w:val="a6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 xml:space="preserve"> При нарушении Заказчиком условий настоящего Договора Исполнитель имеет право на одностороннее расторжение Договора, о чем уведомляет Заказчика путем отправки письма на электронную почту, указанную при регистрации. </w:t>
      </w:r>
    </w:p>
    <w:p w:rsidR="00A24F1D" w:rsidRPr="00666420" w:rsidRDefault="00A24F1D" w:rsidP="00A24F1D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4E2CD6" w:rsidRDefault="004E2CD6" w:rsidP="00A24F1D">
      <w:pPr>
        <w:pStyle w:val="a6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 xml:space="preserve">Заказчик вправе расторгнуть договор в одностороннем порядке в любое время, уведомив Исполнителя за 15 (пятнадцать) календарных дней до предполагаемой даты расторжения. Уведомление о расторжении Договора направляется в электронной форме на адрес: </w:t>
      </w:r>
      <w:hyperlink r:id="rId12" w:history="1">
        <w:r w:rsidR="00440567" w:rsidRPr="00666420">
          <w:rPr>
            <w:rStyle w:val="a4"/>
            <w:rFonts w:ascii="Arial" w:hAnsi="Arial" w:cs="Arial"/>
            <w:sz w:val="24"/>
            <w:szCs w:val="24"/>
            <w:lang w:val="en-US"/>
          </w:rPr>
          <w:t>support</w:t>
        </w:r>
        <w:r w:rsidR="00440567" w:rsidRPr="00666420">
          <w:rPr>
            <w:rStyle w:val="a4"/>
            <w:rFonts w:ascii="Arial" w:hAnsi="Arial" w:cs="Arial"/>
            <w:sz w:val="24"/>
            <w:szCs w:val="24"/>
          </w:rPr>
          <w:t>@</w:t>
        </w:r>
        <w:r w:rsidR="00440567" w:rsidRPr="00666420">
          <w:rPr>
            <w:rStyle w:val="a4"/>
            <w:rFonts w:ascii="Arial" w:hAnsi="Arial" w:cs="Arial"/>
            <w:sz w:val="24"/>
            <w:szCs w:val="24"/>
            <w:lang w:val="en-US"/>
          </w:rPr>
          <w:t>mypar</w:t>
        </w:r>
        <w:r w:rsidR="00440567" w:rsidRPr="00666420">
          <w:rPr>
            <w:rStyle w:val="a4"/>
            <w:rFonts w:ascii="Arial" w:hAnsi="Arial" w:cs="Arial"/>
            <w:sz w:val="24"/>
            <w:szCs w:val="24"/>
          </w:rPr>
          <w:t>.</w:t>
        </w:r>
        <w:r w:rsidR="00440567" w:rsidRPr="00666420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="00A24F1D">
        <w:rPr>
          <w:rFonts w:ascii="Arial" w:hAnsi="Arial" w:cs="Arial"/>
          <w:sz w:val="24"/>
          <w:szCs w:val="24"/>
        </w:rPr>
        <w:t>.</w:t>
      </w:r>
    </w:p>
    <w:p w:rsidR="00A24F1D" w:rsidRPr="00A24F1D" w:rsidRDefault="00A24F1D" w:rsidP="00A24F1D">
      <w:pPr>
        <w:pStyle w:val="a6"/>
        <w:rPr>
          <w:rFonts w:ascii="Arial" w:hAnsi="Arial" w:cs="Arial"/>
          <w:sz w:val="24"/>
          <w:szCs w:val="24"/>
        </w:rPr>
      </w:pPr>
    </w:p>
    <w:p w:rsidR="00A24F1D" w:rsidRDefault="00A24F1D" w:rsidP="00A24F1D">
      <w:pPr>
        <w:pStyle w:val="a6"/>
        <w:ind w:left="360"/>
        <w:rPr>
          <w:rFonts w:ascii="Arial" w:hAnsi="Arial" w:cs="Arial"/>
          <w:sz w:val="24"/>
          <w:szCs w:val="24"/>
        </w:rPr>
      </w:pPr>
    </w:p>
    <w:p w:rsidR="008B464B" w:rsidRPr="00666420" w:rsidRDefault="008B464B" w:rsidP="00A24F1D">
      <w:pPr>
        <w:pStyle w:val="a6"/>
        <w:ind w:left="360"/>
        <w:rPr>
          <w:rFonts w:ascii="Arial" w:hAnsi="Arial" w:cs="Arial"/>
          <w:sz w:val="24"/>
          <w:szCs w:val="24"/>
        </w:rPr>
      </w:pPr>
    </w:p>
    <w:p w:rsidR="00440567" w:rsidRPr="00A24F1D" w:rsidRDefault="00282A69" w:rsidP="00440567">
      <w:pPr>
        <w:pStyle w:val="a6"/>
        <w:numPr>
          <w:ilvl w:val="0"/>
          <w:numId w:val="2"/>
        </w:numPr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lastRenderedPageBreak/>
        <w:t>ОТВЕТСТВЕННОСТЬ СТОРОН</w:t>
      </w:r>
    </w:p>
    <w:p w:rsidR="00A24F1D" w:rsidRPr="00666420" w:rsidRDefault="00A24F1D" w:rsidP="00A24F1D">
      <w:pPr>
        <w:pStyle w:val="a6"/>
        <w:ind w:left="360"/>
        <w:rPr>
          <w:rFonts w:ascii="Arial" w:hAnsi="Arial" w:cs="Arial"/>
          <w:sz w:val="24"/>
          <w:szCs w:val="24"/>
        </w:rPr>
      </w:pPr>
    </w:p>
    <w:p w:rsidR="00440567" w:rsidRDefault="00440567" w:rsidP="00A24F1D">
      <w:pPr>
        <w:pStyle w:val="a6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установленном законодательством Российской Федерации порядке.</w:t>
      </w:r>
    </w:p>
    <w:p w:rsidR="00A24F1D" w:rsidRPr="00666420" w:rsidRDefault="00A24F1D" w:rsidP="00A24F1D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A24F1D" w:rsidRPr="00A24F1D" w:rsidRDefault="00440567" w:rsidP="00A24F1D">
      <w:pPr>
        <w:pStyle w:val="a6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Заказчик понимает, что Программа предоставляется «как есть» (</w:t>
      </w:r>
      <w:proofErr w:type="spellStart"/>
      <w:r w:rsidRPr="00666420">
        <w:rPr>
          <w:rFonts w:ascii="Arial" w:hAnsi="Arial" w:cs="Arial"/>
          <w:color w:val="333333"/>
          <w:sz w:val="24"/>
          <w:szCs w:val="24"/>
          <w:shd w:val="clear" w:color="auto" w:fill="FFFFFF"/>
        </w:rPr>
        <w:t>as</w:t>
      </w:r>
      <w:proofErr w:type="spellEnd"/>
      <w:r w:rsidRPr="006664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66420">
        <w:rPr>
          <w:rFonts w:ascii="Arial" w:hAnsi="Arial" w:cs="Arial"/>
          <w:color w:val="333333"/>
          <w:sz w:val="24"/>
          <w:szCs w:val="24"/>
          <w:shd w:val="clear" w:color="auto" w:fill="FFFFFF"/>
        </w:rPr>
        <w:t>is</w:t>
      </w:r>
      <w:proofErr w:type="spellEnd"/>
      <w:r w:rsidRPr="006664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 в соответствии с общепринятым в международной практике принципом. Это означает, что за проблемы, возникающие в процессе установки, обновления, поддержки и эксплуатации Программы (в т. ч. проблемы совместимости с другими программными продуктами (пакетами, драйверами и др.), несоответствия результатов использования Программы ожиданиям Заказчика и т.п.), Исполнитель ответственности не несет. Заказчик понимает, что несет полную ответственность за возможные негативные последствия, вызванные несовместимостью или конфликтами Программы с другими программными продуктами, установленными на компьютере Заказчика. Программа не предназначена и не может быть использована в информационных системах, работающих </w:t>
      </w:r>
      <w:r w:rsidR="00A24F1D" w:rsidRPr="00666420">
        <w:rPr>
          <w:rFonts w:ascii="Arial" w:hAnsi="Arial" w:cs="Arial"/>
          <w:color w:val="333333"/>
          <w:sz w:val="24"/>
          <w:szCs w:val="24"/>
          <w:shd w:val="clear" w:color="auto" w:fill="FFFFFF"/>
        </w:rPr>
        <w:t>в опасных средах,</w:t>
      </w:r>
      <w:r w:rsidRPr="006664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либо обслуживающих системы жизнеобеспечения, в которых сбой в работе Программы может создать угрозу жизни людей или повлечь материальные убытки.</w:t>
      </w:r>
    </w:p>
    <w:p w:rsidR="00A24F1D" w:rsidRPr="00666420" w:rsidRDefault="00A24F1D" w:rsidP="00A24F1D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A24F1D" w:rsidRPr="00A24F1D" w:rsidRDefault="00440567" w:rsidP="00A24F1D">
      <w:pPr>
        <w:pStyle w:val="a6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 xml:space="preserve">Заказчик использует Программу на свой собственный риск. Исполнитель не принимает на себя ответственности за точное соответствие Программы бизнес-процессам </w:t>
      </w:r>
      <w:r w:rsidR="009C2DA1" w:rsidRPr="00666420">
        <w:rPr>
          <w:rFonts w:ascii="Arial" w:hAnsi="Arial" w:cs="Arial"/>
          <w:sz w:val="24"/>
          <w:szCs w:val="24"/>
        </w:rPr>
        <w:t>Заказчика</w:t>
      </w:r>
      <w:r w:rsidRPr="00666420">
        <w:rPr>
          <w:rFonts w:ascii="Arial" w:hAnsi="Arial" w:cs="Arial"/>
          <w:sz w:val="24"/>
          <w:szCs w:val="24"/>
        </w:rPr>
        <w:t>.</w:t>
      </w:r>
    </w:p>
    <w:p w:rsidR="00A24F1D" w:rsidRPr="00666420" w:rsidRDefault="00A24F1D" w:rsidP="00A24F1D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440567" w:rsidRPr="00666420" w:rsidRDefault="00440567" w:rsidP="00A24F1D">
      <w:pPr>
        <w:pStyle w:val="a6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>Исполнитель не несет ответственности за любые действия Заказчика, связанные с использованием Программы, в том числе:</w:t>
      </w:r>
    </w:p>
    <w:p w:rsidR="00440567" w:rsidRDefault="00440567" w:rsidP="00A24F1D">
      <w:pPr>
        <w:pStyle w:val="a"/>
        <w:numPr>
          <w:ilvl w:val="0"/>
          <w:numId w:val="0"/>
        </w:numPr>
        <w:tabs>
          <w:tab w:val="left" w:pos="708"/>
        </w:tabs>
        <w:ind w:left="708"/>
        <w:jc w:val="both"/>
        <w:rPr>
          <w:rFonts w:ascii="Arial" w:hAnsi="Arial" w:cs="Arial"/>
          <w:sz w:val="24"/>
          <w:szCs w:val="24"/>
          <w:lang w:val="ru-RU"/>
        </w:rPr>
      </w:pPr>
      <w:r w:rsidRPr="00666420">
        <w:rPr>
          <w:rFonts w:ascii="Arial" w:hAnsi="Arial" w:cs="Arial"/>
          <w:sz w:val="24"/>
          <w:szCs w:val="24"/>
          <w:lang w:val="ru-RU"/>
        </w:rPr>
        <w:t>- какие-либо действия/бездействие, являющиеся прямым или косвенным результатом действий/бездействия Заказчика;</w:t>
      </w:r>
    </w:p>
    <w:p w:rsidR="00A24F1D" w:rsidRPr="00666420" w:rsidRDefault="00A24F1D" w:rsidP="00A24F1D">
      <w:pPr>
        <w:pStyle w:val="a"/>
        <w:numPr>
          <w:ilvl w:val="0"/>
          <w:numId w:val="0"/>
        </w:numPr>
        <w:tabs>
          <w:tab w:val="left" w:pos="708"/>
        </w:tabs>
        <w:ind w:left="142"/>
        <w:jc w:val="both"/>
        <w:rPr>
          <w:rFonts w:ascii="Arial" w:hAnsi="Arial" w:cs="Arial"/>
          <w:sz w:val="24"/>
          <w:szCs w:val="24"/>
          <w:lang w:val="ru-RU"/>
        </w:rPr>
      </w:pPr>
    </w:p>
    <w:p w:rsidR="00440567" w:rsidRPr="00666420" w:rsidRDefault="00440567" w:rsidP="00A24F1D">
      <w:pPr>
        <w:pStyle w:val="a"/>
        <w:numPr>
          <w:ilvl w:val="0"/>
          <w:numId w:val="0"/>
        </w:numPr>
        <w:tabs>
          <w:tab w:val="left" w:pos="708"/>
        </w:tabs>
        <w:ind w:left="708"/>
        <w:jc w:val="both"/>
        <w:rPr>
          <w:rFonts w:ascii="Arial" w:hAnsi="Arial" w:cs="Arial"/>
          <w:sz w:val="24"/>
          <w:szCs w:val="24"/>
          <w:lang w:val="ru-RU"/>
        </w:rPr>
      </w:pPr>
      <w:r w:rsidRPr="00666420">
        <w:rPr>
          <w:rFonts w:ascii="Arial" w:hAnsi="Arial" w:cs="Arial"/>
          <w:sz w:val="24"/>
          <w:szCs w:val="24"/>
          <w:lang w:val="ru-RU"/>
        </w:rPr>
        <w:t>- какие-либо косвенные убытки и/или упущенную выгоду Заказчика;</w:t>
      </w:r>
    </w:p>
    <w:p w:rsidR="00440567" w:rsidRPr="00666420" w:rsidRDefault="00440567" w:rsidP="00A24F1D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440567" w:rsidRDefault="00440567" w:rsidP="00A24F1D">
      <w:pPr>
        <w:pStyle w:val="a"/>
        <w:numPr>
          <w:ilvl w:val="1"/>
          <w:numId w:val="2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66420">
        <w:rPr>
          <w:rFonts w:ascii="Arial" w:hAnsi="Arial" w:cs="Arial"/>
          <w:sz w:val="24"/>
          <w:szCs w:val="24"/>
          <w:lang w:val="ru-RU"/>
        </w:rPr>
        <w:t xml:space="preserve">Исполнитель не несет ответственности перед </w:t>
      </w:r>
      <w:r w:rsidR="009C2DA1" w:rsidRPr="00666420">
        <w:rPr>
          <w:rFonts w:ascii="Arial" w:hAnsi="Arial" w:cs="Arial"/>
          <w:sz w:val="24"/>
          <w:szCs w:val="24"/>
          <w:lang w:val="ru-RU"/>
        </w:rPr>
        <w:t>Заказчиком</w:t>
      </w:r>
      <w:r w:rsidRPr="00666420">
        <w:rPr>
          <w:rFonts w:ascii="Arial" w:hAnsi="Arial" w:cs="Arial"/>
          <w:sz w:val="24"/>
          <w:szCs w:val="24"/>
          <w:lang w:val="ru-RU"/>
        </w:rPr>
        <w:t xml:space="preserve"> за ущерб любого рода, понесенный </w:t>
      </w:r>
      <w:r w:rsidR="009C2DA1" w:rsidRPr="00666420">
        <w:rPr>
          <w:rFonts w:ascii="Arial" w:hAnsi="Arial" w:cs="Arial"/>
          <w:sz w:val="24"/>
          <w:szCs w:val="24"/>
          <w:lang w:val="ru-RU"/>
        </w:rPr>
        <w:t>Заказчиком</w:t>
      </w:r>
      <w:r w:rsidRPr="00666420">
        <w:rPr>
          <w:rFonts w:ascii="Arial" w:hAnsi="Arial" w:cs="Arial"/>
          <w:sz w:val="24"/>
          <w:szCs w:val="24"/>
          <w:lang w:val="ru-RU"/>
        </w:rPr>
        <w:t xml:space="preserve"> из-за утери и/или разглашения своих данных для доступа к Программе.</w:t>
      </w:r>
    </w:p>
    <w:p w:rsidR="00A24F1D" w:rsidRPr="00666420" w:rsidRDefault="00A24F1D" w:rsidP="00A24F1D">
      <w:pPr>
        <w:pStyle w:val="a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  <w:lang w:val="ru-RU"/>
        </w:rPr>
      </w:pPr>
    </w:p>
    <w:p w:rsidR="00A24F1D" w:rsidRPr="00A24F1D" w:rsidRDefault="00440567" w:rsidP="00A24F1D">
      <w:pPr>
        <w:pStyle w:val="a"/>
        <w:numPr>
          <w:ilvl w:val="1"/>
          <w:numId w:val="2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66420">
        <w:rPr>
          <w:rFonts w:ascii="Arial" w:hAnsi="Arial" w:cs="Arial"/>
          <w:sz w:val="24"/>
          <w:szCs w:val="24"/>
          <w:lang w:val="ru-RU"/>
        </w:rPr>
        <w:t xml:space="preserve">Исполнитель обеспечивает базовую информационную безопасность данных </w:t>
      </w:r>
      <w:r w:rsidR="009C2DA1" w:rsidRPr="00666420">
        <w:rPr>
          <w:rFonts w:ascii="Arial" w:hAnsi="Arial" w:cs="Arial"/>
          <w:sz w:val="24"/>
          <w:szCs w:val="24"/>
          <w:lang w:val="ru-RU"/>
        </w:rPr>
        <w:t>Заказчика</w:t>
      </w:r>
      <w:r w:rsidRPr="00666420">
        <w:rPr>
          <w:rFonts w:ascii="Arial" w:hAnsi="Arial" w:cs="Arial"/>
          <w:sz w:val="24"/>
          <w:szCs w:val="24"/>
          <w:lang w:val="ru-RU"/>
        </w:rPr>
        <w:t xml:space="preserve"> в пределах, определяемых обычными условиями. Под базовой информационной безопасностью подразумевается - состояние защищенности информации, при котором обеспечены ее конфиденциальность, доступность и целостность.</w:t>
      </w:r>
    </w:p>
    <w:p w:rsidR="00A24F1D" w:rsidRPr="00666420" w:rsidRDefault="00A24F1D" w:rsidP="00A24F1D">
      <w:pPr>
        <w:pStyle w:val="a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  <w:lang w:val="ru-RU"/>
        </w:rPr>
      </w:pPr>
    </w:p>
    <w:p w:rsidR="00A24F1D" w:rsidRPr="00A24F1D" w:rsidRDefault="009C2DA1" w:rsidP="00A24F1D">
      <w:pPr>
        <w:pStyle w:val="a"/>
        <w:numPr>
          <w:ilvl w:val="1"/>
          <w:numId w:val="2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66420">
        <w:rPr>
          <w:rFonts w:ascii="Arial" w:hAnsi="Arial" w:cs="Arial"/>
          <w:sz w:val="24"/>
          <w:szCs w:val="24"/>
          <w:lang w:val="ru-RU"/>
        </w:rPr>
        <w:t>Исполнитель не несет ответственности перед Заказчиком за задержки и перебои в работе, происходящие прямо или косвенно по причине, которая находится вне сферы разумного контроля со стороны Исполнителя.</w:t>
      </w:r>
    </w:p>
    <w:p w:rsidR="00A24F1D" w:rsidRPr="00666420" w:rsidRDefault="00A24F1D" w:rsidP="00A24F1D">
      <w:pPr>
        <w:pStyle w:val="a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  <w:lang w:val="ru-RU"/>
        </w:rPr>
      </w:pPr>
    </w:p>
    <w:p w:rsidR="00A24F1D" w:rsidRPr="00A24F1D" w:rsidRDefault="009C2DA1" w:rsidP="00A24F1D">
      <w:pPr>
        <w:pStyle w:val="a"/>
        <w:numPr>
          <w:ilvl w:val="1"/>
          <w:numId w:val="2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66420">
        <w:rPr>
          <w:rFonts w:ascii="Arial" w:hAnsi="Arial" w:cs="Arial"/>
          <w:sz w:val="24"/>
          <w:szCs w:val="24"/>
          <w:lang w:val="ru-RU"/>
        </w:rPr>
        <w:t>Исполнитель не несет ответственность за качество сервисов (в частности сервисов передачи данных, операторов сотовых сетей), необходимых для работы с Программой, если их организуют третьи лица, не привлекаемые Исполнителем.</w:t>
      </w:r>
    </w:p>
    <w:p w:rsidR="00A24F1D" w:rsidRPr="00666420" w:rsidRDefault="00A24F1D" w:rsidP="00A24F1D">
      <w:pPr>
        <w:pStyle w:val="a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  <w:lang w:val="ru-RU"/>
        </w:rPr>
      </w:pPr>
    </w:p>
    <w:p w:rsidR="00AD4C21" w:rsidRPr="00AD4C21" w:rsidRDefault="009C2DA1" w:rsidP="00AD4C21">
      <w:pPr>
        <w:pStyle w:val="a"/>
        <w:numPr>
          <w:ilvl w:val="1"/>
          <w:numId w:val="2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66420">
        <w:rPr>
          <w:rFonts w:ascii="Arial" w:hAnsi="Arial" w:cs="Arial"/>
          <w:sz w:val="24"/>
          <w:szCs w:val="24"/>
          <w:lang w:val="ru-RU"/>
        </w:rPr>
        <w:lastRenderedPageBreak/>
        <w:t>Заказчик соглашается с тем, что для работы с Программой необходимо использовать программное обеспечение (веб-браузеры, операционные системы и прочее) и оборудование (персональные компьютеры, мобильные телефоны, планшеты, сетевое оборудование и прочее) произведенное и предоставленное третьими лицами, и Исполнитель не может нести ответс</w:t>
      </w:r>
      <w:r w:rsidR="00AD4C21">
        <w:rPr>
          <w:rFonts w:ascii="Arial" w:hAnsi="Arial" w:cs="Arial"/>
          <w:sz w:val="24"/>
          <w:szCs w:val="24"/>
          <w:lang w:val="ru-RU"/>
        </w:rPr>
        <w:t>твенность за качество их работы</w:t>
      </w:r>
      <w:r w:rsidR="00777BA1" w:rsidRPr="00952932">
        <w:rPr>
          <w:rFonts w:ascii="Arial" w:hAnsi="Arial" w:cs="Arial"/>
          <w:sz w:val="24"/>
          <w:szCs w:val="24"/>
          <w:lang w:val="ru-RU"/>
        </w:rPr>
        <w:t>.</w:t>
      </w:r>
    </w:p>
    <w:p w:rsidR="00AD4C21" w:rsidRPr="00A24F1D" w:rsidRDefault="00AD4C21" w:rsidP="00AD4C21">
      <w:pPr>
        <w:pStyle w:val="a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  <w:lang w:val="ru-RU"/>
        </w:rPr>
      </w:pPr>
    </w:p>
    <w:p w:rsidR="009C2DA1" w:rsidRDefault="009C2DA1" w:rsidP="00A24F1D">
      <w:pPr>
        <w:pStyle w:val="a"/>
        <w:numPr>
          <w:ilvl w:val="1"/>
          <w:numId w:val="2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66420">
        <w:rPr>
          <w:rFonts w:ascii="Arial" w:hAnsi="Arial" w:cs="Arial"/>
          <w:sz w:val="24"/>
          <w:szCs w:val="24"/>
          <w:lang w:val="ru-RU"/>
        </w:rPr>
        <w:t>Заказчик соглашается с тем, что никакое программное обеспечение не свободно от ошибок</w:t>
      </w:r>
      <w:r w:rsidR="00A24F1D">
        <w:rPr>
          <w:rFonts w:ascii="Arial" w:hAnsi="Arial" w:cs="Arial"/>
          <w:sz w:val="24"/>
          <w:szCs w:val="24"/>
          <w:lang w:val="ru-RU"/>
        </w:rPr>
        <w:t>.</w:t>
      </w:r>
    </w:p>
    <w:p w:rsidR="00A24F1D" w:rsidRPr="00666420" w:rsidRDefault="00A24F1D" w:rsidP="00A24F1D">
      <w:pPr>
        <w:pStyle w:val="a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  <w:lang w:val="ru-RU"/>
        </w:rPr>
      </w:pPr>
    </w:p>
    <w:p w:rsidR="007F5435" w:rsidRPr="00666420" w:rsidRDefault="007F5435" w:rsidP="00A24F1D">
      <w:pPr>
        <w:pStyle w:val="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666420">
        <w:rPr>
          <w:rFonts w:ascii="Arial" w:hAnsi="Arial" w:cs="Arial"/>
          <w:sz w:val="24"/>
          <w:szCs w:val="24"/>
          <w:lang w:val="ru-RU"/>
        </w:rPr>
        <w:t>В случае если у Заказчика возникнут обоснованные претензии к качеству или полноте услуг, предоставляемых Исполнителем, то Заказчик будет вправе потребовать возмещение понесенных (документально подтвержденных) убытков и/или досрочного расторжения настоящего Договора путем составления уведомления. Исполнитель обязуется в десятидневный срок со дня получения Уведомления ответить на него официальным письмом. В случае признания претензий Заказчика обоснованными, Исполнитель обязан, по требованию Заказчика, возместить причиненные Заказчику убытки в пределах стоимости услуг, оказанных Заказчику в течение 1 месяца, предшествующего моменту возникновения претензии у Заказчика, и/или расторгнуть настоящий Договор.</w:t>
      </w:r>
    </w:p>
    <w:p w:rsidR="007F5435" w:rsidRPr="00666420" w:rsidRDefault="007F5435" w:rsidP="00A24F1D">
      <w:pPr>
        <w:pStyle w:val="a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  <w:lang w:val="ru-RU"/>
        </w:rPr>
      </w:pPr>
    </w:p>
    <w:p w:rsidR="009C2DA1" w:rsidRDefault="009C2DA1" w:rsidP="00A24F1D">
      <w:pPr>
        <w:pStyle w:val="a"/>
        <w:numPr>
          <w:ilvl w:val="1"/>
          <w:numId w:val="2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66420">
        <w:rPr>
          <w:rFonts w:ascii="Arial" w:hAnsi="Arial" w:cs="Arial"/>
          <w:sz w:val="24"/>
          <w:szCs w:val="24"/>
          <w:lang w:val="ru-RU"/>
        </w:rPr>
        <w:t>В случае потери данных, вызванной действиями Заказчика, восстановление данных производится по запросу Исполнителю. Восстановление данных производится только при условии наличия технической возможности.</w:t>
      </w:r>
    </w:p>
    <w:p w:rsidR="00A24F1D" w:rsidRDefault="00A24F1D" w:rsidP="00A24F1D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rFonts w:ascii="Arial" w:eastAsiaTheme="minorHAnsi" w:hAnsi="Arial" w:cs="Arial"/>
          <w:sz w:val="24"/>
          <w:szCs w:val="24"/>
          <w:lang w:val="ru-RU" w:eastAsia="en-US"/>
        </w:rPr>
      </w:pPr>
    </w:p>
    <w:p w:rsidR="00A24F1D" w:rsidRPr="00666420" w:rsidRDefault="00A24F1D" w:rsidP="00A24F1D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1A6DF1" w:rsidRPr="00A24F1D" w:rsidRDefault="001A6DF1" w:rsidP="001A6DF1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  <w:b/>
          <w:color w:val="2F5496" w:themeColor="accent1" w:themeShade="BF"/>
          <w:sz w:val="24"/>
          <w:szCs w:val="24"/>
          <w:lang w:val="ru-RU"/>
        </w:rPr>
      </w:pPr>
      <w:r w:rsidRPr="00A24F1D">
        <w:rPr>
          <w:rFonts w:ascii="Arial" w:hAnsi="Arial" w:cs="Arial"/>
          <w:b/>
          <w:color w:val="2F5496" w:themeColor="accent1" w:themeShade="BF"/>
          <w:sz w:val="24"/>
          <w:szCs w:val="24"/>
          <w:lang w:val="ru-RU"/>
        </w:rPr>
        <w:t>КОНФИДЕНЦИАЛЬНОСТЬ</w:t>
      </w:r>
    </w:p>
    <w:p w:rsidR="00A24F1D" w:rsidRPr="00666420" w:rsidRDefault="00A24F1D" w:rsidP="00A24F1D">
      <w:pPr>
        <w:pStyle w:val="a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  <w:lang w:val="ru-RU"/>
        </w:rPr>
      </w:pPr>
    </w:p>
    <w:p w:rsidR="001A6DF1" w:rsidRDefault="001A6DF1" w:rsidP="001A6DF1">
      <w:pPr>
        <w:pStyle w:val="a"/>
        <w:numPr>
          <w:ilvl w:val="1"/>
          <w:numId w:val="2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66420">
        <w:rPr>
          <w:rFonts w:ascii="Arial" w:hAnsi="Arial" w:cs="Arial"/>
          <w:sz w:val="24"/>
          <w:szCs w:val="24"/>
          <w:lang w:val="ru-RU"/>
        </w:rPr>
        <w:t>Целью настоящего раздела Договора является защита информации, которую Стороны предоставляют (раскрывают) друг другу в ходе сотрудничества по настоящему Договору.</w:t>
      </w:r>
    </w:p>
    <w:p w:rsidR="00A24F1D" w:rsidRPr="00666420" w:rsidRDefault="00A24F1D" w:rsidP="00A24F1D">
      <w:pPr>
        <w:pStyle w:val="a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  <w:lang w:val="ru-RU"/>
        </w:rPr>
      </w:pPr>
    </w:p>
    <w:p w:rsidR="00A24F1D" w:rsidRPr="00A24F1D" w:rsidRDefault="005876D4" w:rsidP="00A24F1D">
      <w:pPr>
        <w:pStyle w:val="a"/>
        <w:numPr>
          <w:ilvl w:val="1"/>
          <w:numId w:val="2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66420">
        <w:rPr>
          <w:rFonts w:ascii="Arial" w:hAnsi="Arial" w:cs="Arial"/>
          <w:sz w:val="24"/>
          <w:szCs w:val="24"/>
          <w:lang w:val="ru-RU"/>
        </w:rPr>
        <w:t>Стороны соглашаются считать весь объем информации, предоставляемой друг другу в рамках настоящего Договора или, в связи с обозначенной в нем целью, партнёрами/клиентами Сторон, равно как информация о настоящем Договоре и сделанных предложениях, Конфиденциальной информацией если из положений Договора и приложений к нему прямо не следует иное.</w:t>
      </w:r>
    </w:p>
    <w:p w:rsidR="00A24F1D" w:rsidRPr="00666420" w:rsidRDefault="00A24F1D" w:rsidP="00A24F1D">
      <w:pPr>
        <w:pStyle w:val="a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  <w:lang w:val="ru-RU"/>
        </w:rPr>
      </w:pPr>
    </w:p>
    <w:p w:rsidR="00A24F1D" w:rsidRPr="00A24F1D" w:rsidRDefault="00974F91" w:rsidP="00A24F1D">
      <w:pPr>
        <w:pStyle w:val="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666420">
        <w:rPr>
          <w:rFonts w:ascii="Arial" w:hAnsi="Arial" w:cs="Arial"/>
          <w:sz w:val="24"/>
          <w:szCs w:val="24"/>
          <w:lang w:val="ru-RU"/>
        </w:rPr>
        <w:t xml:space="preserve">Заказчик признает и соглашается с тем, что Программа и все необходимое программное обеспечение, связанное с ней, содержат конфиденциальную информацию, которая защищена законами об интеллектуальной собственности и прочими международными законами. Ни сам Заказчик, ни иные лица при содействии со стороны Заказчика не будут копировать или изменять программное обеспечение; создавать программы, производные от программного обеспечения; проникать в программное обеспечение с целью получения кодов программ; осуществлять продажу, сдачу в аренду, передачу третьим лицам каких-либо прав относительно Программы и веб-сервиса, предоставленных Заказчику, а также модифицировать </w:t>
      </w:r>
      <w:r w:rsidR="00952932">
        <w:rPr>
          <w:rFonts w:ascii="Arial" w:hAnsi="Arial" w:cs="Arial"/>
          <w:sz w:val="24"/>
          <w:szCs w:val="24"/>
          <w:lang w:val="ru-RU"/>
        </w:rPr>
        <w:t>Программу</w:t>
      </w:r>
      <w:r w:rsidRPr="00666420">
        <w:rPr>
          <w:rFonts w:ascii="Arial" w:hAnsi="Arial" w:cs="Arial"/>
          <w:sz w:val="24"/>
          <w:szCs w:val="24"/>
          <w:lang w:val="ru-RU"/>
        </w:rPr>
        <w:t>, в том числе с целью получения несанкционированного доступа к нему.</w:t>
      </w:r>
    </w:p>
    <w:p w:rsidR="00A24F1D" w:rsidRPr="00666420" w:rsidRDefault="00A24F1D" w:rsidP="00A24F1D">
      <w:pPr>
        <w:pStyle w:val="a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  <w:lang w:val="ru-RU"/>
        </w:rPr>
      </w:pPr>
    </w:p>
    <w:p w:rsidR="00A24F1D" w:rsidRDefault="00974F91" w:rsidP="001A6DF1">
      <w:pPr>
        <w:pStyle w:val="a"/>
        <w:numPr>
          <w:ilvl w:val="1"/>
          <w:numId w:val="2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66420">
        <w:rPr>
          <w:rFonts w:ascii="Arial" w:hAnsi="Arial" w:cs="Arial"/>
          <w:sz w:val="24"/>
          <w:szCs w:val="24"/>
          <w:lang w:val="ru-RU"/>
        </w:rPr>
        <w:t>Обязательства, изложенные настоящем разделе Договора, не распространяются на следующие сведения:</w:t>
      </w:r>
    </w:p>
    <w:p w:rsidR="00A24F1D" w:rsidRDefault="00A24F1D" w:rsidP="00A24F1D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rFonts w:ascii="Arial" w:eastAsiaTheme="minorHAnsi" w:hAnsi="Arial" w:cs="Arial"/>
          <w:sz w:val="24"/>
          <w:szCs w:val="24"/>
          <w:lang w:val="ru-RU" w:eastAsia="en-US"/>
        </w:rPr>
      </w:pPr>
      <w:r>
        <w:rPr>
          <w:rFonts w:ascii="Arial" w:eastAsiaTheme="minorHAnsi" w:hAnsi="Arial" w:cs="Arial"/>
          <w:sz w:val="24"/>
          <w:szCs w:val="24"/>
          <w:lang w:val="ru-RU" w:eastAsia="en-US"/>
        </w:rPr>
        <w:lastRenderedPageBreak/>
        <w:tab/>
      </w:r>
    </w:p>
    <w:p w:rsidR="00974F91" w:rsidRDefault="00A24F1D" w:rsidP="00A24F1D">
      <w:pPr>
        <w:pStyle w:val="a"/>
        <w:numPr>
          <w:ilvl w:val="0"/>
          <w:numId w:val="0"/>
        </w:numPr>
        <w:tabs>
          <w:tab w:val="left" w:pos="708"/>
        </w:tabs>
        <w:ind w:left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- </w:t>
      </w:r>
      <w:r w:rsidR="00974F91" w:rsidRPr="00666420">
        <w:rPr>
          <w:rFonts w:ascii="Arial" w:hAnsi="Arial" w:cs="Arial"/>
          <w:sz w:val="24"/>
          <w:szCs w:val="24"/>
          <w:lang w:val="ru-RU"/>
        </w:rPr>
        <w:t xml:space="preserve">Сведения, которые являются, либо становятся общеизвестными не по вине Стороны, получившей данные сведения от другой Стороны Договора, что должно быть подтверждено соответствующими доказательствами; </w:t>
      </w:r>
    </w:p>
    <w:p w:rsidR="00A24F1D" w:rsidRDefault="00A24F1D" w:rsidP="00974F91">
      <w:pPr>
        <w:pStyle w:val="a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  <w:lang w:val="ru-RU"/>
        </w:rPr>
      </w:pPr>
    </w:p>
    <w:p w:rsidR="00974F91" w:rsidRDefault="00A24F1D" w:rsidP="00A24F1D">
      <w:pPr>
        <w:pStyle w:val="a"/>
        <w:numPr>
          <w:ilvl w:val="0"/>
          <w:numId w:val="0"/>
        </w:numPr>
        <w:tabs>
          <w:tab w:val="left" w:pos="708"/>
        </w:tabs>
        <w:ind w:left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974F91" w:rsidRPr="00666420">
        <w:rPr>
          <w:rFonts w:ascii="Arial" w:hAnsi="Arial" w:cs="Arial"/>
          <w:sz w:val="24"/>
          <w:szCs w:val="24"/>
          <w:lang w:val="ru-RU"/>
        </w:rPr>
        <w:t xml:space="preserve">Сведения, которые были получены Сторонами от третьих лиц, без обязательства о сохранении конфиденциальности; </w:t>
      </w:r>
    </w:p>
    <w:p w:rsidR="008942E2" w:rsidRPr="00666420" w:rsidRDefault="008942E2" w:rsidP="00A24F1D">
      <w:pPr>
        <w:pStyle w:val="a"/>
        <w:numPr>
          <w:ilvl w:val="0"/>
          <w:numId w:val="0"/>
        </w:numPr>
        <w:tabs>
          <w:tab w:val="left" w:pos="708"/>
        </w:tabs>
        <w:ind w:left="708"/>
        <w:jc w:val="both"/>
        <w:rPr>
          <w:rFonts w:ascii="Arial" w:hAnsi="Arial" w:cs="Arial"/>
          <w:sz w:val="24"/>
          <w:szCs w:val="24"/>
          <w:lang w:val="ru-RU"/>
        </w:rPr>
      </w:pPr>
    </w:p>
    <w:p w:rsidR="00974F91" w:rsidRDefault="00974F91" w:rsidP="00A24F1D">
      <w:pPr>
        <w:pStyle w:val="a"/>
        <w:numPr>
          <w:ilvl w:val="0"/>
          <w:numId w:val="0"/>
        </w:numPr>
        <w:tabs>
          <w:tab w:val="left" w:pos="708"/>
        </w:tabs>
        <w:ind w:left="708"/>
        <w:jc w:val="both"/>
        <w:rPr>
          <w:rFonts w:ascii="Arial" w:hAnsi="Arial" w:cs="Arial"/>
          <w:sz w:val="24"/>
          <w:szCs w:val="24"/>
          <w:lang w:val="ru-RU"/>
        </w:rPr>
      </w:pPr>
      <w:r w:rsidRPr="00666420">
        <w:rPr>
          <w:rFonts w:ascii="Arial" w:hAnsi="Arial" w:cs="Arial"/>
          <w:sz w:val="24"/>
          <w:szCs w:val="24"/>
          <w:lang w:val="ru-RU"/>
        </w:rPr>
        <w:t xml:space="preserve">- Сведения, самостоятельно разработанные Стороной; </w:t>
      </w:r>
    </w:p>
    <w:p w:rsidR="00A24F1D" w:rsidRPr="00666420" w:rsidRDefault="00A24F1D" w:rsidP="00A24F1D">
      <w:pPr>
        <w:pStyle w:val="a"/>
        <w:numPr>
          <w:ilvl w:val="0"/>
          <w:numId w:val="0"/>
        </w:numPr>
        <w:tabs>
          <w:tab w:val="left" w:pos="708"/>
        </w:tabs>
        <w:ind w:left="708"/>
        <w:jc w:val="both"/>
        <w:rPr>
          <w:rFonts w:ascii="Arial" w:hAnsi="Arial" w:cs="Arial"/>
          <w:sz w:val="24"/>
          <w:szCs w:val="24"/>
          <w:lang w:val="ru-RU"/>
        </w:rPr>
      </w:pPr>
    </w:p>
    <w:p w:rsidR="00974F91" w:rsidRDefault="00974F91" w:rsidP="00A24F1D">
      <w:pPr>
        <w:pStyle w:val="a"/>
        <w:numPr>
          <w:ilvl w:val="0"/>
          <w:numId w:val="0"/>
        </w:numPr>
        <w:tabs>
          <w:tab w:val="left" w:pos="708"/>
        </w:tabs>
        <w:ind w:left="708"/>
        <w:jc w:val="both"/>
        <w:rPr>
          <w:rFonts w:ascii="Arial" w:hAnsi="Arial" w:cs="Arial"/>
          <w:sz w:val="24"/>
          <w:szCs w:val="24"/>
          <w:lang w:val="ru-RU"/>
        </w:rPr>
      </w:pPr>
      <w:r w:rsidRPr="00666420">
        <w:rPr>
          <w:rFonts w:ascii="Arial" w:hAnsi="Arial" w:cs="Arial"/>
          <w:sz w:val="24"/>
          <w:szCs w:val="24"/>
          <w:lang w:val="ru-RU"/>
        </w:rPr>
        <w:t>- Сведения, раскрытие которых необходимо в соответствии с требованиями законодательства или органов, имеющих соответствующие полномочия. Данные сведения могут быть предоставлены только в адрес органов, имеющих соответствующие полномочия, в порядке, предусмотренном применяемым законодательством.</w:t>
      </w:r>
    </w:p>
    <w:p w:rsidR="00A24F1D" w:rsidRPr="00666420" w:rsidRDefault="00A24F1D" w:rsidP="00A24F1D">
      <w:pPr>
        <w:pStyle w:val="a"/>
        <w:numPr>
          <w:ilvl w:val="0"/>
          <w:numId w:val="0"/>
        </w:numPr>
        <w:tabs>
          <w:tab w:val="left" w:pos="708"/>
        </w:tabs>
        <w:ind w:left="708"/>
        <w:jc w:val="both"/>
        <w:rPr>
          <w:rFonts w:ascii="Arial" w:hAnsi="Arial" w:cs="Arial"/>
          <w:sz w:val="24"/>
          <w:szCs w:val="24"/>
          <w:lang w:val="ru-RU"/>
        </w:rPr>
      </w:pPr>
    </w:p>
    <w:p w:rsidR="00974F91" w:rsidRPr="00666420" w:rsidRDefault="00974F91" w:rsidP="00974F91">
      <w:pPr>
        <w:pStyle w:val="a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  <w:lang w:val="ru-RU"/>
        </w:rPr>
      </w:pPr>
    </w:p>
    <w:p w:rsidR="00A24F1D" w:rsidRPr="00A24F1D" w:rsidRDefault="00974F91" w:rsidP="00A24F1D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A24F1D">
        <w:rPr>
          <w:rFonts w:ascii="Arial" w:hAnsi="Arial" w:cs="Arial"/>
          <w:b/>
          <w:color w:val="2F5496" w:themeColor="accent1" w:themeShade="BF"/>
          <w:sz w:val="24"/>
          <w:szCs w:val="24"/>
        </w:rPr>
        <w:t>ФОРС-МАЖОР</w:t>
      </w:r>
    </w:p>
    <w:p w:rsidR="00974F91" w:rsidRPr="00A24F1D" w:rsidRDefault="00974F91" w:rsidP="00A24F1D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A24F1D">
        <w:rPr>
          <w:rFonts w:ascii="Arial" w:hAnsi="Arial" w:cs="Arial"/>
          <w:sz w:val="24"/>
          <w:szCs w:val="24"/>
        </w:rPr>
        <w:t xml:space="preserve"> </w:t>
      </w:r>
    </w:p>
    <w:p w:rsidR="00974F91" w:rsidRDefault="00974F91" w:rsidP="00A24F1D">
      <w:pPr>
        <w:pStyle w:val="a"/>
        <w:numPr>
          <w:ilvl w:val="1"/>
          <w:numId w:val="2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66420">
        <w:rPr>
          <w:rFonts w:ascii="Arial" w:hAnsi="Arial" w:cs="Arial"/>
          <w:sz w:val="24"/>
          <w:szCs w:val="24"/>
          <w:lang w:val="ru-RU"/>
        </w:rPr>
        <w:t xml:space="preserve">Стороны по настоящему Договору не несут ответственности за неисполнение своих обязательств по нему в случае, если такое неисполнение вызвано обстоятельствами непреодолимой силы. </w:t>
      </w:r>
    </w:p>
    <w:p w:rsidR="00A24F1D" w:rsidRPr="00666420" w:rsidRDefault="00A24F1D" w:rsidP="00A24F1D">
      <w:pPr>
        <w:pStyle w:val="a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  <w:lang w:val="ru-RU"/>
        </w:rPr>
      </w:pPr>
    </w:p>
    <w:p w:rsidR="00A24F1D" w:rsidRPr="00A24F1D" w:rsidRDefault="00974F91" w:rsidP="00A24F1D">
      <w:pPr>
        <w:pStyle w:val="a"/>
        <w:numPr>
          <w:ilvl w:val="1"/>
          <w:numId w:val="2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66420">
        <w:rPr>
          <w:rFonts w:ascii="Arial" w:hAnsi="Arial" w:cs="Arial"/>
          <w:sz w:val="24"/>
          <w:szCs w:val="24"/>
          <w:lang w:val="ru-RU"/>
        </w:rPr>
        <w:t xml:space="preserve">Под непреодолимой силой Стороны понимают события чрезвычайного характера, возникшие помимо воли сторон, воздействию которых они не могли препятствовать, которые привели к невозможности исполнения Стороной своих обязательств по настоящему Договору. </w:t>
      </w:r>
    </w:p>
    <w:p w:rsidR="00A24F1D" w:rsidRPr="00666420" w:rsidRDefault="00A24F1D" w:rsidP="00A24F1D">
      <w:pPr>
        <w:pStyle w:val="a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  <w:lang w:val="ru-RU"/>
        </w:rPr>
      </w:pPr>
    </w:p>
    <w:p w:rsidR="00A24F1D" w:rsidRPr="00A24F1D" w:rsidRDefault="00974F91" w:rsidP="00A24F1D">
      <w:pPr>
        <w:pStyle w:val="a"/>
        <w:numPr>
          <w:ilvl w:val="1"/>
          <w:numId w:val="2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66420">
        <w:rPr>
          <w:rFonts w:ascii="Arial" w:hAnsi="Arial" w:cs="Arial"/>
          <w:sz w:val="24"/>
          <w:szCs w:val="24"/>
          <w:lang w:val="ru-RU"/>
        </w:rPr>
        <w:t xml:space="preserve">Сторона, находящаяся под действием обстоятельств непреодолимой силы, обязуется принять все необходимые действия и меры, которых разумно можно было ожидать в сложившейся ситуации, а также незамедлительно уведомить другую Сторону о наступлении обстоятельств непреодолимой силы. </w:t>
      </w:r>
    </w:p>
    <w:p w:rsidR="00A24F1D" w:rsidRPr="00666420" w:rsidRDefault="00A24F1D" w:rsidP="00A24F1D">
      <w:pPr>
        <w:pStyle w:val="a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  <w:lang w:val="ru-RU"/>
        </w:rPr>
      </w:pPr>
    </w:p>
    <w:p w:rsidR="00A24F1D" w:rsidRPr="00A24F1D" w:rsidRDefault="00974F91" w:rsidP="00A24F1D">
      <w:pPr>
        <w:pStyle w:val="a"/>
        <w:numPr>
          <w:ilvl w:val="1"/>
          <w:numId w:val="2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66420">
        <w:rPr>
          <w:rFonts w:ascii="Arial" w:hAnsi="Arial" w:cs="Arial"/>
          <w:sz w:val="24"/>
          <w:szCs w:val="24"/>
          <w:lang w:val="ru-RU"/>
        </w:rPr>
        <w:t xml:space="preserve">Срок исполнения обязательств по настоящему Договору для Стороны, испытывающей на себе воздействие непреодолимой силы, отодвигается на период действия таких обстоятельств и их последствий. </w:t>
      </w:r>
    </w:p>
    <w:p w:rsidR="00A24F1D" w:rsidRPr="00666420" w:rsidRDefault="00A24F1D" w:rsidP="00A24F1D">
      <w:pPr>
        <w:pStyle w:val="a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  <w:lang w:val="ru-RU"/>
        </w:rPr>
      </w:pPr>
    </w:p>
    <w:p w:rsidR="00A24F1D" w:rsidRPr="00A24F1D" w:rsidRDefault="00974F91" w:rsidP="00A24F1D">
      <w:pPr>
        <w:pStyle w:val="a"/>
        <w:numPr>
          <w:ilvl w:val="1"/>
          <w:numId w:val="2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66420">
        <w:rPr>
          <w:rFonts w:ascii="Arial" w:hAnsi="Arial" w:cs="Arial"/>
          <w:sz w:val="24"/>
          <w:szCs w:val="24"/>
          <w:lang w:val="ru-RU"/>
        </w:rPr>
        <w:t xml:space="preserve">Сторона, для которой по причине действия обстоятельств непреодолимой силы, исполнение обязательств стало частично или полностью невозможным, обязана в течение 5 (пяти) рабочих дней уведомить другую Сторону о начале, ходе, изменении масштаба и характера и прекращении действия обстоятельств непреодолимой силы. В случае, если в результате несвоевременного уведомления другая Сторона понесла убытки, они подлежат возмещению Стороной, терпящей воздействие обстоятельств непреодолимой силы, </w:t>
      </w:r>
      <w:r w:rsidR="007F5435" w:rsidRPr="00666420">
        <w:rPr>
          <w:rFonts w:ascii="Arial" w:hAnsi="Arial" w:cs="Arial"/>
          <w:sz w:val="24"/>
          <w:szCs w:val="24"/>
          <w:lang w:val="ru-RU"/>
        </w:rPr>
        <w:t>в пределах стоимости услуг, оказанных Заказчику в течение 1 месяца, предшествующего моменту возникновения претензии у Заказчика, и/или расторгнуть настоящий Договор</w:t>
      </w:r>
      <w:r w:rsidRPr="00666420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A24F1D" w:rsidRPr="00666420" w:rsidRDefault="00A24F1D" w:rsidP="00A24F1D">
      <w:pPr>
        <w:pStyle w:val="a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  <w:lang w:val="ru-RU"/>
        </w:rPr>
      </w:pPr>
    </w:p>
    <w:p w:rsidR="00974F91" w:rsidRDefault="00974F91" w:rsidP="00A24F1D">
      <w:pPr>
        <w:pStyle w:val="a"/>
        <w:numPr>
          <w:ilvl w:val="1"/>
          <w:numId w:val="2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66420">
        <w:rPr>
          <w:rFonts w:ascii="Arial" w:hAnsi="Arial" w:cs="Arial"/>
          <w:sz w:val="24"/>
          <w:szCs w:val="24"/>
          <w:lang w:val="ru-RU"/>
        </w:rPr>
        <w:t>Обязанность доказательства существования обстоятельств непреодолимой силы ложится на Сторону, ссылающуюся на них.</w:t>
      </w:r>
    </w:p>
    <w:p w:rsidR="00974F91" w:rsidRDefault="00974F91" w:rsidP="00974F91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8B464B" w:rsidRPr="00666420" w:rsidRDefault="008B464B" w:rsidP="00AD4C21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974F91" w:rsidRPr="00A24F1D" w:rsidRDefault="00A24F1D" w:rsidP="00974F91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  <w:b/>
          <w:color w:val="2F5496" w:themeColor="accent1" w:themeShade="BF"/>
          <w:sz w:val="24"/>
          <w:szCs w:val="24"/>
          <w:lang w:val="ru-RU"/>
        </w:rPr>
      </w:pPr>
      <w:r>
        <w:rPr>
          <w:rFonts w:ascii="Arial" w:hAnsi="Arial" w:cs="Arial"/>
          <w:b/>
          <w:color w:val="2F5496" w:themeColor="accent1" w:themeShade="BF"/>
          <w:sz w:val="24"/>
          <w:szCs w:val="24"/>
          <w:lang w:val="ru-RU"/>
        </w:rPr>
        <w:lastRenderedPageBreak/>
        <w:t xml:space="preserve">  </w:t>
      </w:r>
      <w:r w:rsidR="00974F91" w:rsidRPr="00A24F1D">
        <w:rPr>
          <w:rFonts w:ascii="Arial" w:hAnsi="Arial" w:cs="Arial"/>
          <w:b/>
          <w:color w:val="2F5496" w:themeColor="accent1" w:themeShade="BF"/>
          <w:sz w:val="24"/>
          <w:szCs w:val="24"/>
          <w:lang w:val="ru-RU"/>
        </w:rPr>
        <w:t xml:space="preserve">ПОРЯДОК РАЗРЕШЕНИЯ СПОРОВ </w:t>
      </w:r>
    </w:p>
    <w:p w:rsidR="00974F91" w:rsidRPr="00666420" w:rsidRDefault="00974F91" w:rsidP="00974F91">
      <w:pPr>
        <w:pStyle w:val="a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  <w:lang w:val="ru-RU"/>
        </w:rPr>
      </w:pPr>
    </w:p>
    <w:p w:rsidR="00974F91" w:rsidRPr="00666420" w:rsidRDefault="00974F91" w:rsidP="00974F91">
      <w:pPr>
        <w:pStyle w:val="a"/>
        <w:numPr>
          <w:ilvl w:val="1"/>
          <w:numId w:val="2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66420">
        <w:rPr>
          <w:rFonts w:ascii="Arial" w:hAnsi="Arial" w:cs="Arial"/>
          <w:sz w:val="24"/>
          <w:szCs w:val="24"/>
          <w:lang w:val="ru-RU"/>
        </w:rPr>
        <w:t xml:space="preserve">В случае возникновения споров по условиям, предусмотренных настоящим Договором или в связи с ним, Стороны будут принимать все меры к их разрешению путем переговоров. </w:t>
      </w:r>
    </w:p>
    <w:p w:rsidR="00974F91" w:rsidRPr="00666420" w:rsidRDefault="00974F91" w:rsidP="00974F91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974F91" w:rsidRPr="00666420" w:rsidRDefault="00974F91" w:rsidP="007F5435">
      <w:pPr>
        <w:pStyle w:val="a"/>
        <w:numPr>
          <w:ilvl w:val="1"/>
          <w:numId w:val="2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66420">
        <w:rPr>
          <w:rFonts w:ascii="Arial" w:hAnsi="Arial" w:cs="Arial"/>
          <w:sz w:val="24"/>
          <w:szCs w:val="24"/>
          <w:lang w:val="ru-RU"/>
        </w:rPr>
        <w:t xml:space="preserve">Если Стороны не смогут достигнуть соглашения, то такие споры и разногласия подлежат разрешению в суде, по месту регистрации </w:t>
      </w:r>
      <w:r w:rsidR="008B464B">
        <w:rPr>
          <w:rFonts w:ascii="Arial" w:hAnsi="Arial" w:cs="Arial"/>
          <w:sz w:val="24"/>
          <w:szCs w:val="24"/>
          <w:lang w:val="ru-RU"/>
        </w:rPr>
        <w:t>Исполнителя</w:t>
      </w:r>
      <w:r w:rsidRPr="00666420">
        <w:rPr>
          <w:rFonts w:ascii="Arial" w:hAnsi="Arial" w:cs="Arial"/>
          <w:sz w:val="24"/>
          <w:szCs w:val="24"/>
          <w:lang w:val="ru-RU"/>
        </w:rPr>
        <w:t xml:space="preserve"> (РФ, г. Москва) в порядке, установленном действующим законодательством Российской Федерации.</w:t>
      </w:r>
    </w:p>
    <w:p w:rsidR="007F5435" w:rsidRPr="00666420" w:rsidRDefault="007F5435" w:rsidP="007F5435">
      <w:pPr>
        <w:pStyle w:val="a6"/>
        <w:rPr>
          <w:rFonts w:ascii="Arial" w:hAnsi="Arial" w:cs="Arial"/>
          <w:sz w:val="24"/>
          <w:szCs w:val="24"/>
        </w:rPr>
      </w:pPr>
    </w:p>
    <w:p w:rsidR="007F5435" w:rsidRPr="00A24F1D" w:rsidRDefault="00A24F1D" w:rsidP="007F5435">
      <w:pPr>
        <w:pStyle w:val="a"/>
        <w:numPr>
          <w:ilvl w:val="0"/>
          <w:numId w:val="2"/>
        </w:numPr>
        <w:jc w:val="both"/>
        <w:rPr>
          <w:rFonts w:ascii="Arial" w:hAnsi="Arial" w:cs="Arial"/>
          <w:b/>
          <w:color w:val="2F5496" w:themeColor="accent1" w:themeShade="BF"/>
          <w:sz w:val="24"/>
          <w:szCs w:val="24"/>
          <w:lang w:val="ru-RU"/>
        </w:rPr>
      </w:pPr>
      <w:r>
        <w:rPr>
          <w:rFonts w:ascii="Arial" w:hAnsi="Arial" w:cs="Arial"/>
          <w:b/>
          <w:color w:val="2F5496" w:themeColor="accent1" w:themeShade="BF"/>
          <w:sz w:val="24"/>
          <w:szCs w:val="24"/>
          <w:lang w:val="ru-RU"/>
        </w:rPr>
        <w:t xml:space="preserve">  </w:t>
      </w:r>
      <w:r w:rsidR="007F5435" w:rsidRPr="00A24F1D">
        <w:rPr>
          <w:rFonts w:ascii="Arial" w:hAnsi="Arial" w:cs="Arial"/>
          <w:b/>
          <w:color w:val="2F5496" w:themeColor="accent1" w:themeShade="BF"/>
          <w:sz w:val="24"/>
          <w:szCs w:val="24"/>
          <w:lang w:val="ru-RU"/>
        </w:rPr>
        <w:t>АДРЕС И РЕКВИЗИТЫ ИСПОЛНИТЕЛЯ:</w:t>
      </w:r>
    </w:p>
    <w:p w:rsidR="007F5435" w:rsidRPr="00666420" w:rsidRDefault="007F5435" w:rsidP="007F5435">
      <w:pPr>
        <w:pStyle w:val="a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  <w:lang w:val="ru-RU"/>
        </w:rPr>
      </w:pPr>
      <w:r w:rsidRPr="00666420">
        <w:rPr>
          <w:rFonts w:ascii="Arial" w:hAnsi="Arial" w:cs="Arial"/>
          <w:sz w:val="24"/>
          <w:szCs w:val="24"/>
          <w:lang w:val="ru-RU"/>
        </w:rPr>
        <w:t>ИП Лукин Александр Сергеевич</w:t>
      </w:r>
    </w:p>
    <w:p w:rsidR="007F5435" w:rsidRPr="00666420" w:rsidRDefault="007F5435" w:rsidP="007F5435">
      <w:pPr>
        <w:pStyle w:val="a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  <w:lang w:val="ru-RU"/>
        </w:rPr>
      </w:pPr>
      <w:r w:rsidRPr="00666420">
        <w:rPr>
          <w:rFonts w:ascii="Arial" w:hAnsi="Arial" w:cs="Arial"/>
          <w:sz w:val="24"/>
          <w:szCs w:val="24"/>
          <w:lang w:val="ru-RU"/>
        </w:rPr>
        <w:t xml:space="preserve">ОГРНИП </w:t>
      </w:r>
      <w:r w:rsidRPr="00666420">
        <w:rPr>
          <w:rFonts w:ascii="Arial" w:hAnsi="Arial" w:cs="Arial"/>
          <w:color w:val="000000"/>
          <w:sz w:val="24"/>
          <w:szCs w:val="24"/>
        </w:rPr>
        <w:t>317774600460396</w:t>
      </w:r>
    </w:p>
    <w:p w:rsidR="007F5435" w:rsidRPr="00666420" w:rsidRDefault="007F5435" w:rsidP="007F5435">
      <w:pPr>
        <w:pStyle w:val="a"/>
        <w:numPr>
          <w:ilvl w:val="0"/>
          <w:numId w:val="0"/>
        </w:numPr>
        <w:ind w:left="36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6420">
        <w:rPr>
          <w:rFonts w:ascii="Arial" w:hAnsi="Arial" w:cs="Arial"/>
          <w:sz w:val="24"/>
          <w:szCs w:val="24"/>
          <w:lang w:val="ru-RU"/>
        </w:rPr>
        <w:t xml:space="preserve">ИНН </w:t>
      </w:r>
      <w:r w:rsidRPr="00666420">
        <w:rPr>
          <w:rFonts w:ascii="Arial" w:hAnsi="Arial" w:cs="Arial"/>
          <w:color w:val="000000"/>
          <w:sz w:val="24"/>
          <w:szCs w:val="24"/>
          <w:lang w:val="ru-RU"/>
        </w:rPr>
        <w:t>772578212140</w:t>
      </w:r>
    </w:p>
    <w:p w:rsidR="007F5435" w:rsidRPr="00666420" w:rsidRDefault="007F5435" w:rsidP="007F5435">
      <w:pPr>
        <w:pStyle w:val="a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  <w:lang w:val="ru-RU"/>
        </w:rPr>
      </w:pPr>
      <w:r w:rsidRPr="00666420">
        <w:rPr>
          <w:rFonts w:ascii="Arial" w:hAnsi="Arial" w:cs="Arial"/>
          <w:sz w:val="24"/>
          <w:szCs w:val="24"/>
          <w:lang w:val="ru-RU"/>
        </w:rPr>
        <w:t>Юридический адрес:</w:t>
      </w:r>
    </w:p>
    <w:p w:rsidR="007F5435" w:rsidRPr="00666420" w:rsidRDefault="007F5435" w:rsidP="007F5435">
      <w:pPr>
        <w:pStyle w:val="a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  <w:lang w:val="ru-RU"/>
        </w:rPr>
      </w:pPr>
      <w:r w:rsidRPr="00666420">
        <w:rPr>
          <w:rFonts w:ascii="Arial" w:hAnsi="Arial" w:cs="Arial"/>
          <w:color w:val="000000"/>
          <w:sz w:val="24"/>
          <w:szCs w:val="24"/>
          <w:lang w:val="ru-RU"/>
        </w:rPr>
        <w:t xml:space="preserve">115487, г. Москва, </w:t>
      </w:r>
      <w:proofErr w:type="spellStart"/>
      <w:r w:rsidRPr="00666420">
        <w:rPr>
          <w:rFonts w:ascii="Arial" w:hAnsi="Arial" w:cs="Arial"/>
          <w:color w:val="000000"/>
          <w:sz w:val="24"/>
          <w:szCs w:val="24"/>
          <w:lang w:val="ru-RU"/>
        </w:rPr>
        <w:t>пр</w:t>
      </w:r>
      <w:r w:rsidR="008B464B">
        <w:rPr>
          <w:rFonts w:ascii="Arial" w:hAnsi="Arial" w:cs="Arial"/>
          <w:color w:val="000000"/>
          <w:sz w:val="24"/>
          <w:szCs w:val="24"/>
          <w:lang w:val="ru-RU"/>
        </w:rPr>
        <w:t>-кт</w:t>
      </w:r>
      <w:proofErr w:type="spellEnd"/>
      <w:r w:rsidRPr="00666420">
        <w:rPr>
          <w:rFonts w:ascii="Arial" w:hAnsi="Arial" w:cs="Arial"/>
          <w:color w:val="000000"/>
          <w:sz w:val="24"/>
          <w:szCs w:val="24"/>
          <w:lang w:val="ru-RU"/>
        </w:rPr>
        <w:t xml:space="preserve"> Андропова, 44-2-72</w:t>
      </w:r>
    </w:p>
    <w:p w:rsidR="007F5435" w:rsidRPr="00666420" w:rsidRDefault="007F5435" w:rsidP="007F5435">
      <w:pPr>
        <w:pStyle w:val="a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  <w:lang w:val="ru-RU"/>
        </w:rPr>
      </w:pPr>
    </w:p>
    <w:p w:rsidR="007F5435" w:rsidRPr="008B464B" w:rsidRDefault="007F5435" w:rsidP="007F5435">
      <w:pPr>
        <w:pStyle w:val="a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  <w:lang w:val="ru-RU"/>
        </w:rPr>
      </w:pPr>
      <w:r w:rsidRPr="008B464B">
        <w:rPr>
          <w:rFonts w:ascii="Arial" w:hAnsi="Arial" w:cs="Arial"/>
          <w:sz w:val="24"/>
          <w:szCs w:val="24"/>
          <w:lang w:val="ru-RU"/>
        </w:rPr>
        <w:t xml:space="preserve">Р/с </w:t>
      </w:r>
      <w:r w:rsidR="00011E1D" w:rsidRPr="008B464B">
        <w:rPr>
          <w:rFonts w:ascii="Arial" w:hAnsi="Arial" w:cs="Arial"/>
          <w:color w:val="000000"/>
          <w:sz w:val="24"/>
          <w:szCs w:val="24"/>
          <w:lang w:val="ru-RU"/>
        </w:rPr>
        <w:t>40802810838000057779</w:t>
      </w:r>
    </w:p>
    <w:p w:rsidR="007F5435" w:rsidRPr="008B464B" w:rsidRDefault="007F5435" w:rsidP="007F5435">
      <w:pPr>
        <w:pStyle w:val="a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B464B">
        <w:rPr>
          <w:rFonts w:ascii="Arial" w:hAnsi="Arial" w:cs="Arial"/>
          <w:sz w:val="24"/>
          <w:szCs w:val="24"/>
          <w:lang w:val="ru-RU"/>
        </w:rPr>
        <w:t xml:space="preserve">К/с </w:t>
      </w:r>
      <w:r w:rsidR="00011E1D" w:rsidRPr="008B464B">
        <w:rPr>
          <w:rFonts w:ascii="Arial" w:hAnsi="Arial" w:cs="Arial"/>
          <w:color w:val="000000"/>
          <w:sz w:val="24"/>
          <w:szCs w:val="24"/>
          <w:lang w:val="ru-RU"/>
        </w:rPr>
        <w:t>30101810400000000225</w:t>
      </w:r>
    </w:p>
    <w:p w:rsidR="00011E1D" w:rsidRPr="00666420" w:rsidRDefault="00011E1D" w:rsidP="007F5435">
      <w:pPr>
        <w:pStyle w:val="a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6420">
        <w:rPr>
          <w:rFonts w:ascii="Arial" w:hAnsi="Arial" w:cs="Arial"/>
          <w:sz w:val="24"/>
          <w:szCs w:val="24"/>
          <w:lang w:val="ru-RU"/>
        </w:rPr>
        <w:t>В ПАО СБЕРБАНК</w:t>
      </w:r>
    </w:p>
    <w:p w:rsidR="00011E1D" w:rsidRPr="00666420" w:rsidRDefault="00011E1D" w:rsidP="007F5435">
      <w:pPr>
        <w:pStyle w:val="a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  <w:lang w:val="ru-RU"/>
        </w:rPr>
        <w:t>БИК</w:t>
      </w:r>
      <w:r w:rsidRPr="008B464B">
        <w:rPr>
          <w:rFonts w:ascii="Arial" w:hAnsi="Arial" w:cs="Arial"/>
          <w:sz w:val="24"/>
          <w:szCs w:val="24"/>
        </w:rPr>
        <w:t xml:space="preserve"> </w:t>
      </w:r>
      <w:r w:rsidRPr="00666420">
        <w:rPr>
          <w:rFonts w:ascii="Arial" w:hAnsi="Arial" w:cs="Arial"/>
          <w:color w:val="000000"/>
          <w:sz w:val="24"/>
          <w:szCs w:val="24"/>
        </w:rPr>
        <w:t>044525225</w:t>
      </w:r>
    </w:p>
    <w:p w:rsidR="00011E1D" w:rsidRPr="00666420" w:rsidRDefault="00011E1D" w:rsidP="007F5435">
      <w:pPr>
        <w:pStyle w:val="a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666420">
        <w:rPr>
          <w:rFonts w:ascii="Arial" w:hAnsi="Arial" w:cs="Arial"/>
          <w:sz w:val="24"/>
          <w:szCs w:val="24"/>
        </w:rPr>
        <w:t>E-mail: info@mypar.ru</w:t>
      </w:r>
    </w:p>
    <w:sectPr w:rsidR="00011E1D" w:rsidRPr="00666420" w:rsidSect="00666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405B"/>
    <w:multiLevelType w:val="multilevel"/>
    <w:tmpl w:val="DD0CB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0977416"/>
    <w:multiLevelType w:val="multilevel"/>
    <w:tmpl w:val="9D705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036E74"/>
    <w:multiLevelType w:val="multilevel"/>
    <w:tmpl w:val="BB623C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74C163AF"/>
    <w:multiLevelType w:val="multilevel"/>
    <w:tmpl w:val="E1540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E9"/>
    <w:rsid w:val="00011E1D"/>
    <w:rsid w:val="000948D1"/>
    <w:rsid w:val="00120839"/>
    <w:rsid w:val="001A26A4"/>
    <w:rsid w:val="001A6DF1"/>
    <w:rsid w:val="001F40B6"/>
    <w:rsid w:val="00282A69"/>
    <w:rsid w:val="002D4DF1"/>
    <w:rsid w:val="003235A5"/>
    <w:rsid w:val="00432122"/>
    <w:rsid w:val="00440567"/>
    <w:rsid w:val="00487EE9"/>
    <w:rsid w:val="004E2CD6"/>
    <w:rsid w:val="004F7AA0"/>
    <w:rsid w:val="00534E8E"/>
    <w:rsid w:val="005876D4"/>
    <w:rsid w:val="00666420"/>
    <w:rsid w:val="00692C80"/>
    <w:rsid w:val="00777BA1"/>
    <w:rsid w:val="007F5435"/>
    <w:rsid w:val="008942E2"/>
    <w:rsid w:val="008B464B"/>
    <w:rsid w:val="00952932"/>
    <w:rsid w:val="00974F91"/>
    <w:rsid w:val="009C2DA1"/>
    <w:rsid w:val="009E4217"/>
    <w:rsid w:val="00A226C9"/>
    <w:rsid w:val="00A24F1D"/>
    <w:rsid w:val="00AD4C21"/>
    <w:rsid w:val="00C8289A"/>
    <w:rsid w:val="00CE4931"/>
    <w:rsid w:val="00E54BFF"/>
    <w:rsid w:val="00EB7D73"/>
    <w:rsid w:val="00ED23D2"/>
    <w:rsid w:val="00EF657E"/>
    <w:rsid w:val="00F63630"/>
    <w:rsid w:val="00F773D5"/>
    <w:rsid w:val="00FD4569"/>
    <w:rsid w:val="00F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B43A"/>
  <w15:chartTrackingRefBased/>
  <w15:docId w15:val="{4FE87F3A-1268-4424-BF18-508A3859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D4D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87EE9"/>
    <w:rPr>
      <w:color w:val="0563C1" w:themeColor="hyperlink"/>
      <w:u w:val="single"/>
    </w:rPr>
  </w:style>
  <w:style w:type="character" w:styleId="a5">
    <w:name w:val="Unresolved Mention"/>
    <w:basedOn w:val="a1"/>
    <w:uiPriority w:val="99"/>
    <w:semiHidden/>
    <w:unhideWhenUsed/>
    <w:rsid w:val="00487EE9"/>
    <w:rPr>
      <w:color w:val="808080"/>
      <w:shd w:val="clear" w:color="auto" w:fill="E6E6E6"/>
    </w:rPr>
  </w:style>
  <w:style w:type="paragraph" w:styleId="a6">
    <w:name w:val="List Paragraph"/>
    <w:basedOn w:val="a0"/>
    <w:uiPriority w:val="34"/>
    <w:qFormat/>
    <w:rsid w:val="001A26A4"/>
    <w:pPr>
      <w:ind w:left="720"/>
      <w:contextualSpacing/>
    </w:pPr>
  </w:style>
  <w:style w:type="character" w:styleId="a7">
    <w:name w:val="FollowedHyperlink"/>
    <w:basedOn w:val="a1"/>
    <w:uiPriority w:val="99"/>
    <w:semiHidden/>
    <w:unhideWhenUsed/>
    <w:rsid w:val="00E54BFF"/>
    <w:rPr>
      <w:color w:val="954F72" w:themeColor="followedHyperlink"/>
      <w:u w:val="single"/>
    </w:rPr>
  </w:style>
  <w:style w:type="paragraph" w:styleId="a">
    <w:name w:val="List Number"/>
    <w:basedOn w:val="a0"/>
    <w:unhideWhenUsed/>
    <w:rsid w:val="00440567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1"/>
    <w:link w:val="1"/>
    <w:uiPriority w:val="9"/>
    <w:rsid w:val="002D4D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mypar.ru/tarrifs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op.mypar.ru/tarrifs.php" TargetMode="External"/><Relationship Id="rId12" Type="http://schemas.openxmlformats.org/officeDocument/2006/relationships/hyperlink" Target="mailto:support@myp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mypar.ru/app/" TargetMode="External"/><Relationship Id="rId11" Type="http://schemas.openxmlformats.org/officeDocument/2006/relationships/hyperlink" Target="https://shop.mypar.ru/app/registration/" TargetMode="External"/><Relationship Id="rId5" Type="http://schemas.openxmlformats.org/officeDocument/2006/relationships/hyperlink" Target="https://shop.mypar.ru/app/" TargetMode="External"/><Relationship Id="rId10" Type="http://schemas.openxmlformats.org/officeDocument/2006/relationships/hyperlink" Target="https://shop.mypar.ru/contact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mypar.ru/oferta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19</cp:revision>
  <dcterms:created xsi:type="dcterms:W3CDTF">2017-10-09T21:54:00Z</dcterms:created>
  <dcterms:modified xsi:type="dcterms:W3CDTF">2017-10-10T12:25:00Z</dcterms:modified>
</cp:coreProperties>
</file>